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B" w:rsidRDefault="0096688B" w:rsidP="0096688B"/>
    <w:p w:rsidR="0096688B" w:rsidRDefault="001B1B7A" w:rsidP="0096688B">
      <w:pPr>
        <w:pStyle w:val="Rubrik"/>
        <w:rPr>
          <w:b/>
        </w:rPr>
      </w:pPr>
      <w:r>
        <w:rPr>
          <w:b/>
        </w:rPr>
        <w:t xml:space="preserve">Styrelsemötesprotokoll </w:t>
      </w:r>
      <w:r w:rsidR="00EB4C60">
        <w:rPr>
          <w:b/>
        </w:rPr>
        <w:t>5</w:t>
      </w:r>
      <w:r w:rsidR="0096688B">
        <w:rPr>
          <w:b/>
        </w:rPr>
        <w:t>/201</w:t>
      </w:r>
      <w:r w:rsidR="001C66F1">
        <w:rPr>
          <w:b/>
        </w:rPr>
        <w:t>8</w:t>
      </w:r>
      <w:r w:rsidR="0096688B">
        <w:rPr>
          <w:b/>
        </w:rPr>
        <w:t xml:space="preserve"> </w:t>
      </w:r>
      <w:r w:rsidR="0096688B">
        <w:rPr>
          <w:b/>
        </w:rPr>
        <w:br/>
      </w:r>
      <w:r w:rsidR="0096688B">
        <w:rPr>
          <w:b/>
          <w:sz w:val="40"/>
          <w:szCs w:val="40"/>
        </w:rPr>
        <w:t>Allaktivitetshuset Saltskog</w:t>
      </w:r>
      <w:r w:rsidR="0096688B">
        <w:rPr>
          <w:b/>
          <w:sz w:val="40"/>
          <w:szCs w:val="40"/>
        </w:rPr>
        <w:br/>
      </w:r>
      <w:r w:rsidR="0096688B">
        <w:rPr>
          <w:b/>
        </w:rPr>
        <w:tab/>
      </w:r>
      <w:r w:rsidR="0096688B">
        <w:rPr>
          <w:b/>
        </w:rPr>
        <w:tab/>
      </w:r>
      <w:r w:rsidR="0096688B">
        <w:rPr>
          <w:b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b/>
                <w:sz w:val="32"/>
                <w:szCs w:val="32"/>
              </w:rPr>
            </w:pPr>
            <w:r w:rsidRPr="001F2A49">
              <w:rPr>
                <w:b/>
                <w:sz w:val="32"/>
                <w:szCs w:val="32"/>
              </w:rPr>
              <w:t>Närvarande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 xml:space="preserve">Ann </w:t>
            </w:r>
            <w:proofErr w:type="spellStart"/>
            <w:r w:rsidRPr="001F2A49">
              <w:rPr>
                <w:sz w:val="32"/>
                <w:szCs w:val="32"/>
              </w:rPr>
              <w:t>Bubere</w:t>
            </w:r>
            <w:proofErr w:type="spellEnd"/>
          </w:p>
        </w:tc>
        <w:tc>
          <w:tcPr>
            <w:tcW w:w="1842" w:type="dxa"/>
          </w:tcPr>
          <w:p w:rsidR="0096688B" w:rsidRPr="001F2A49" w:rsidRDefault="00360F30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Karin Söderlund</w:t>
            </w:r>
          </w:p>
        </w:tc>
        <w:tc>
          <w:tcPr>
            <w:tcW w:w="1842" w:type="dxa"/>
          </w:tcPr>
          <w:p w:rsidR="0096688B" w:rsidRPr="001F2A49" w:rsidRDefault="00360F30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572063" w:rsidP="00557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 Norman</w:t>
            </w:r>
          </w:p>
        </w:tc>
        <w:tc>
          <w:tcPr>
            <w:tcW w:w="1842" w:type="dxa"/>
          </w:tcPr>
          <w:p w:rsidR="0096688B" w:rsidRPr="001F2A49" w:rsidRDefault="0032723F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Magnus Lidström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Anna Limell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Tina Carlsson</w:t>
            </w:r>
          </w:p>
        </w:tc>
        <w:tc>
          <w:tcPr>
            <w:tcW w:w="1842" w:type="dxa"/>
          </w:tcPr>
          <w:p w:rsidR="0096688B" w:rsidRPr="001F2A49" w:rsidRDefault="0032723F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Bo Carlsson</w:t>
            </w:r>
          </w:p>
        </w:tc>
        <w:tc>
          <w:tcPr>
            <w:tcW w:w="1842" w:type="dxa"/>
          </w:tcPr>
          <w:p w:rsidR="0096688B" w:rsidRPr="001F2A49" w:rsidRDefault="0032723F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Fredrik Skoog</w:t>
            </w:r>
          </w:p>
          <w:p w:rsidR="00572063" w:rsidRPr="001F2A49" w:rsidRDefault="00572063" w:rsidP="00D0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Elinor Östberg</w:t>
            </w:r>
          </w:p>
        </w:tc>
        <w:tc>
          <w:tcPr>
            <w:tcW w:w="1842" w:type="dxa"/>
          </w:tcPr>
          <w:p w:rsidR="0096688B" w:rsidRDefault="0032723F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  <w:p w:rsidR="00572063" w:rsidRDefault="0022736C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572063" w:rsidRPr="001F2A49" w:rsidRDefault="00572063" w:rsidP="0055764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688B" w:rsidRDefault="0096688B" w:rsidP="0078322A">
      <w:pPr>
        <w:tabs>
          <w:tab w:val="left" w:pos="6820"/>
        </w:tabs>
        <w:rPr>
          <w:b/>
          <w:sz w:val="32"/>
          <w:szCs w:val="32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Val av justerare</w:t>
      </w:r>
    </w:p>
    <w:p w:rsidR="0096688B" w:rsidRDefault="00CD2936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 av justerare</w:t>
      </w:r>
      <w:r w:rsidR="00D25555">
        <w:rPr>
          <w:sz w:val="28"/>
          <w:szCs w:val="28"/>
        </w:rPr>
        <w:t>: Anna Limell</w:t>
      </w:r>
    </w:p>
    <w:p w:rsidR="006D6196" w:rsidRDefault="006D6196" w:rsidP="006D6196">
      <w:pPr>
        <w:ind w:firstLine="72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Föregående protokoll</w:t>
      </w:r>
    </w:p>
    <w:p w:rsidR="0096688B" w:rsidRDefault="003A52C7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Föregående protokoll godkändes</w:t>
      </w:r>
    </w:p>
    <w:p w:rsidR="006D6196" w:rsidRDefault="006D61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88B" w:rsidRDefault="0096688B" w:rsidP="0096688B">
      <w:pPr>
        <w:rPr>
          <w:b/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Ekonomi</w:t>
      </w:r>
    </w:p>
    <w:p w:rsidR="0005509D" w:rsidRDefault="00666284" w:rsidP="005F54F7">
      <w:pPr>
        <w:spacing w:after="0"/>
        <w:ind w:left="720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9938992" wp14:editId="78CBE0AF">
            <wp:extent cx="5972810" cy="2241550"/>
            <wp:effectExtent l="0" t="0" r="889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4" w:rsidRDefault="00A630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B63" w:rsidRDefault="00B83B63" w:rsidP="003A52C7">
      <w:pPr>
        <w:spacing w:after="0"/>
        <w:ind w:left="1304" w:hanging="584"/>
        <w:rPr>
          <w:sz w:val="28"/>
          <w:szCs w:val="28"/>
        </w:rPr>
      </w:pPr>
    </w:p>
    <w:p w:rsidR="00A21651" w:rsidRPr="00A92BB3" w:rsidRDefault="0096688B" w:rsidP="00A92BB3">
      <w:pPr>
        <w:pStyle w:val="Liststycke"/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5823A3">
        <w:rPr>
          <w:b/>
          <w:sz w:val="32"/>
          <w:szCs w:val="28"/>
        </w:rPr>
        <w:t>Aktiviteter</w:t>
      </w:r>
      <w:r w:rsidRPr="006D6196">
        <w:rPr>
          <w:b/>
          <w:sz w:val="28"/>
          <w:szCs w:val="28"/>
        </w:rPr>
        <w:tab/>
        <w:t xml:space="preserve"> </w:t>
      </w:r>
      <w:r w:rsidR="00A21651" w:rsidRPr="00A92BB3">
        <w:rPr>
          <w:sz w:val="28"/>
          <w:szCs w:val="28"/>
        </w:rPr>
        <w:tab/>
      </w:r>
    </w:p>
    <w:p w:rsidR="004040E6" w:rsidRPr="00666284" w:rsidRDefault="004040E6" w:rsidP="00666284">
      <w:pPr>
        <w:spacing w:after="0"/>
        <w:rPr>
          <w:sz w:val="28"/>
          <w:szCs w:val="28"/>
        </w:rPr>
      </w:pPr>
    </w:p>
    <w:p w:rsidR="00473998" w:rsidRPr="00A63024" w:rsidRDefault="00473998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Rehab aktivitet</w:t>
      </w:r>
      <w:r w:rsidR="000B5F52" w:rsidRPr="00A63024">
        <w:rPr>
          <w:b/>
          <w:sz w:val="28"/>
          <w:szCs w:val="28"/>
        </w:rPr>
        <w:t xml:space="preserve"> Humlegården – ca. </w:t>
      </w:r>
      <w:proofErr w:type="gramStart"/>
      <w:r w:rsidR="000B5F52" w:rsidRPr="00A63024">
        <w:rPr>
          <w:b/>
          <w:sz w:val="28"/>
          <w:szCs w:val="28"/>
        </w:rPr>
        <w:t>Augusti / September</w:t>
      </w:r>
      <w:proofErr w:type="gramEnd"/>
    </w:p>
    <w:p w:rsidR="00516A2A" w:rsidRPr="00516A2A" w:rsidRDefault="00CD734F" w:rsidP="00516A2A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 här aktiviteten blir inte av i år. Vi lägger den i plan för nästa år</w:t>
      </w:r>
    </w:p>
    <w:p w:rsidR="00320E94" w:rsidRDefault="00320E94" w:rsidP="004040E6">
      <w:pPr>
        <w:pStyle w:val="Liststycke"/>
        <w:spacing w:after="0"/>
        <w:ind w:left="1429"/>
        <w:rPr>
          <w:sz w:val="28"/>
          <w:szCs w:val="28"/>
        </w:rPr>
      </w:pPr>
    </w:p>
    <w:p w:rsidR="00022869" w:rsidRPr="004040E6" w:rsidRDefault="009F3992" w:rsidP="004040E6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Föreläsni</w:t>
      </w:r>
      <w:r w:rsidR="003568D4" w:rsidRPr="00A63024">
        <w:rPr>
          <w:b/>
          <w:sz w:val="28"/>
          <w:szCs w:val="28"/>
        </w:rPr>
        <w:t>n</w:t>
      </w:r>
      <w:r w:rsidR="00473998" w:rsidRPr="00A63024">
        <w:rPr>
          <w:b/>
          <w:sz w:val="28"/>
          <w:szCs w:val="28"/>
        </w:rPr>
        <w:t>g</w:t>
      </w:r>
      <w:r w:rsidR="00D2324F" w:rsidRPr="00A63024">
        <w:rPr>
          <w:b/>
          <w:sz w:val="28"/>
          <w:szCs w:val="28"/>
        </w:rPr>
        <w:t xml:space="preserve"> </w:t>
      </w:r>
      <w:r w:rsidR="00022869" w:rsidRPr="00A63024">
        <w:rPr>
          <w:b/>
          <w:sz w:val="28"/>
          <w:szCs w:val="28"/>
        </w:rPr>
        <w:t xml:space="preserve">i </w:t>
      </w:r>
      <w:proofErr w:type="gramStart"/>
      <w:r w:rsidR="00CD734F">
        <w:rPr>
          <w:b/>
          <w:sz w:val="28"/>
          <w:szCs w:val="28"/>
        </w:rPr>
        <w:t>November</w:t>
      </w:r>
      <w:proofErr w:type="gramEnd"/>
      <w:r w:rsidR="002733AF" w:rsidRPr="00A63024">
        <w:rPr>
          <w:b/>
          <w:sz w:val="28"/>
          <w:szCs w:val="28"/>
        </w:rPr>
        <w:t xml:space="preserve"> </w:t>
      </w:r>
      <w:r w:rsidR="00CD734F">
        <w:rPr>
          <w:b/>
          <w:sz w:val="28"/>
          <w:szCs w:val="28"/>
        </w:rPr>
        <w:t xml:space="preserve">- </w:t>
      </w:r>
      <w:proofErr w:type="spellStart"/>
      <w:r w:rsidR="00CD734F" w:rsidRPr="00CD734F">
        <w:rPr>
          <w:b/>
          <w:sz w:val="28"/>
          <w:szCs w:val="28"/>
        </w:rPr>
        <w:t>Ceracedeti</w:t>
      </w:r>
      <w:proofErr w:type="spellEnd"/>
    </w:p>
    <w:p w:rsidR="005E0168" w:rsidRPr="00CD734F" w:rsidRDefault="00907955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Söndagen den 4</w:t>
      </w:r>
      <w:r w:rsidR="0032723F">
        <w:rPr>
          <w:sz w:val="28"/>
          <w:szCs w:val="28"/>
        </w:rPr>
        <w:t xml:space="preserve">e </w:t>
      </w:r>
      <w:proofErr w:type="gramStart"/>
      <w:r w:rsidR="0032723F">
        <w:rPr>
          <w:sz w:val="28"/>
          <w:szCs w:val="28"/>
        </w:rPr>
        <w:t>November</w:t>
      </w:r>
      <w:proofErr w:type="gramEnd"/>
      <w:r w:rsidR="0032723F">
        <w:rPr>
          <w:sz w:val="28"/>
          <w:szCs w:val="28"/>
        </w:rPr>
        <w:t xml:space="preserve"> kl. 13:00-15:00</w:t>
      </w:r>
    </w:p>
    <w:p w:rsidR="00CD734F" w:rsidRPr="00022869" w:rsidRDefault="00CD734F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Lokal: Allsalen (</w:t>
      </w:r>
      <w:r w:rsidRPr="00CD734F">
        <w:rPr>
          <w:b/>
          <w:sz w:val="28"/>
          <w:szCs w:val="28"/>
        </w:rPr>
        <w:t>Katrin</w:t>
      </w:r>
      <w:r>
        <w:rPr>
          <w:sz w:val="28"/>
          <w:szCs w:val="28"/>
        </w:rPr>
        <w:t>, Magnus o Anna skickar mailadress till Katrin) Kom ihåg att säga att vi är medlemmar i HSO</w:t>
      </w:r>
      <w:r w:rsidR="00907955">
        <w:rPr>
          <w:sz w:val="28"/>
          <w:szCs w:val="28"/>
        </w:rPr>
        <w:t>, Boka 12-16</w:t>
      </w:r>
    </w:p>
    <w:p w:rsidR="00D2324F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022869">
        <w:rPr>
          <w:sz w:val="28"/>
          <w:szCs w:val="28"/>
        </w:rPr>
        <w:t xml:space="preserve">Tema för föreläsning: </w:t>
      </w:r>
      <w:r w:rsidR="00CD734F">
        <w:rPr>
          <w:sz w:val="28"/>
          <w:szCs w:val="28"/>
        </w:rPr>
        <w:t xml:space="preserve">Livsöden, m.m. </w:t>
      </w:r>
      <w:r w:rsidR="00742948">
        <w:rPr>
          <w:sz w:val="28"/>
          <w:szCs w:val="28"/>
        </w:rPr>
        <w:t>R</w:t>
      </w:r>
      <w:r w:rsidR="00D2324F" w:rsidRPr="00022869">
        <w:rPr>
          <w:sz w:val="28"/>
          <w:szCs w:val="28"/>
        </w:rPr>
        <w:t>ehab-resor</w:t>
      </w:r>
      <w:r w:rsidR="00CD734F">
        <w:rPr>
          <w:sz w:val="28"/>
          <w:szCs w:val="28"/>
        </w:rPr>
        <w:t xml:space="preserve"> -</w:t>
      </w:r>
      <w:r w:rsidR="00D2324F" w:rsidRPr="00022869">
        <w:rPr>
          <w:sz w:val="28"/>
          <w:szCs w:val="28"/>
        </w:rPr>
        <w:t xml:space="preserve"> Kent </w:t>
      </w:r>
      <w:proofErr w:type="spellStart"/>
      <w:r w:rsidR="00D2324F" w:rsidRPr="00022869">
        <w:rPr>
          <w:sz w:val="28"/>
          <w:szCs w:val="28"/>
        </w:rPr>
        <w:t>Revdal</w:t>
      </w:r>
      <w:proofErr w:type="spellEnd"/>
      <w:r w:rsidR="00742948">
        <w:rPr>
          <w:sz w:val="28"/>
          <w:szCs w:val="28"/>
        </w:rPr>
        <w:t xml:space="preserve"> och René </w:t>
      </w:r>
      <w:proofErr w:type="spellStart"/>
      <w:r w:rsidR="00742948">
        <w:rPr>
          <w:sz w:val="28"/>
          <w:szCs w:val="28"/>
        </w:rPr>
        <w:t>Torndal</w:t>
      </w:r>
      <w:proofErr w:type="spellEnd"/>
      <w:r w:rsidR="00907955">
        <w:rPr>
          <w:sz w:val="28"/>
          <w:szCs w:val="28"/>
        </w:rPr>
        <w:t xml:space="preserve"> – Ann och Bosse hade bra info om vad som ingår</w:t>
      </w:r>
      <w:r w:rsidR="00CD734F">
        <w:rPr>
          <w:sz w:val="28"/>
          <w:szCs w:val="28"/>
        </w:rPr>
        <w:t>.</w:t>
      </w:r>
    </w:p>
    <w:p w:rsidR="002733AF" w:rsidRDefault="002733AF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Kvällsmåltid bjuder </w:t>
      </w:r>
      <w:proofErr w:type="spellStart"/>
      <w:r w:rsidR="00CD734F">
        <w:rPr>
          <w:sz w:val="28"/>
          <w:szCs w:val="28"/>
        </w:rPr>
        <w:t>Wellspect</w:t>
      </w:r>
      <w:proofErr w:type="spellEnd"/>
      <w:r>
        <w:rPr>
          <w:sz w:val="28"/>
          <w:szCs w:val="28"/>
        </w:rPr>
        <w:t xml:space="preserve"> på.</w:t>
      </w:r>
    </w:p>
    <w:p w:rsidR="00CD734F" w:rsidRDefault="00CD734F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Hur många kan vi bli? Fråga </w:t>
      </w:r>
      <w:proofErr w:type="spellStart"/>
      <w:r>
        <w:rPr>
          <w:sz w:val="28"/>
          <w:szCs w:val="28"/>
        </w:rPr>
        <w:t>Ceracedeti</w:t>
      </w:r>
      <w:proofErr w:type="spellEnd"/>
      <w:r>
        <w:rPr>
          <w:sz w:val="28"/>
          <w:szCs w:val="28"/>
        </w:rPr>
        <w:t xml:space="preserve"> – Bosse </w:t>
      </w:r>
    </w:p>
    <w:p w:rsidR="00CD734F" w:rsidRDefault="00CD734F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 gör förslag på text (stäm av med Bosse), Magnus mailar ut via registret</w:t>
      </w:r>
    </w:p>
    <w:p w:rsidR="00CD734F" w:rsidRDefault="00CD734F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 bjuder även in övriga HSO förbund</w:t>
      </w:r>
    </w:p>
    <w:p w:rsidR="00CD734F" w:rsidRDefault="00CD734F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Anna talar om för HSO om eventet och lägger ut på deras hemsida.</w:t>
      </w:r>
    </w:p>
    <w:p w:rsidR="00907955" w:rsidRDefault="00907955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 säljer Fredriks böcker i samband med denna föreläsning</w:t>
      </w:r>
    </w:p>
    <w:p w:rsidR="00907955" w:rsidRDefault="00907955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Anmälan till Ann via telefon eller via </w:t>
      </w:r>
      <w:hyperlink r:id="rId10" w:history="1">
        <w:r w:rsidRPr="003750C5">
          <w:rPr>
            <w:rStyle w:val="Hyperlnk"/>
            <w:sz w:val="28"/>
            <w:szCs w:val="28"/>
          </w:rPr>
          <w:t>sodertalj-nykvarn@neuro.se</w:t>
        </w:r>
      </w:hyperlink>
      <w:r>
        <w:rPr>
          <w:sz w:val="28"/>
          <w:szCs w:val="28"/>
        </w:rPr>
        <w:t xml:space="preserve"> (Anna visar Ann hur man loggar på) om inte HSO kansli kan ta emot anmälan (Anna kolla med Elinor om det är OK)</w:t>
      </w:r>
    </w:p>
    <w:p w:rsidR="00907955" w:rsidRDefault="00907955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Sista anmälningsdatum – Förslag 1 vecka före 4e </w:t>
      </w:r>
      <w:proofErr w:type="gramStart"/>
      <w:r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>, Bosse stämmer av med Rene om datum OK.</w:t>
      </w:r>
    </w:p>
    <w:p w:rsidR="00907955" w:rsidRPr="00CD734F" w:rsidRDefault="00907955" w:rsidP="00CD734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Undersök</w:t>
      </w:r>
      <w:r w:rsidR="00717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vilken förtäring </w:t>
      </w:r>
      <w:proofErr w:type="spellStart"/>
      <w:r>
        <w:rPr>
          <w:sz w:val="28"/>
          <w:szCs w:val="28"/>
        </w:rPr>
        <w:t>Wellspect</w:t>
      </w:r>
      <w:proofErr w:type="spellEnd"/>
      <w:r>
        <w:rPr>
          <w:sz w:val="28"/>
          <w:szCs w:val="28"/>
        </w:rPr>
        <w:t xml:space="preserve"> bjuder på och vad vi behöver ordna till det</w:t>
      </w:r>
      <w:r w:rsidR="00717E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0F30" w:rsidRDefault="00360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948" w:rsidRDefault="00742948" w:rsidP="004040E6">
      <w:pPr>
        <w:pStyle w:val="Liststycke"/>
        <w:spacing w:after="0"/>
        <w:ind w:left="2149"/>
        <w:rPr>
          <w:sz w:val="28"/>
          <w:szCs w:val="28"/>
        </w:rPr>
      </w:pPr>
    </w:p>
    <w:p w:rsidR="001A7FB4" w:rsidRDefault="009F3992" w:rsidP="004040E6">
      <w:pPr>
        <w:spacing w:after="0"/>
        <w:ind w:left="1069"/>
        <w:rPr>
          <w:sz w:val="28"/>
          <w:szCs w:val="28"/>
        </w:rPr>
      </w:pPr>
      <w:r w:rsidRPr="004040E6">
        <w:rPr>
          <w:b/>
          <w:sz w:val="28"/>
          <w:szCs w:val="28"/>
        </w:rPr>
        <w:t>Pubkväll</w:t>
      </w:r>
      <w:r w:rsidR="000B5F52" w:rsidRPr="004040E6">
        <w:rPr>
          <w:b/>
          <w:sz w:val="28"/>
          <w:szCs w:val="28"/>
        </w:rPr>
        <w:t xml:space="preserve"> – </w:t>
      </w:r>
      <w:proofErr w:type="gramStart"/>
      <w:r w:rsidR="000B5F52" w:rsidRPr="004040E6">
        <w:rPr>
          <w:b/>
          <w:sz w:val="28"/>
          <w:szCs w:val="28"/>
        </w:rPr>
        <w:t>November</w:t>
      </w:r>
      <w:proofErr w:type="gramEnd"/>
      <w:r w:rsidR="000B5F52" w:rsidRPr="00717E3E">
        <w:rPr>
          <w:b/>
          <w:sz w:val="28"/>
          <w:szCs w:val="28"/>
        </w:rPr>
        <w:t xml:space="preserve"> </w:t>
      </w:r>
      <w:r w:rsidR="00717E3E" w:rsidRPr="00717E3E">
        <w:rPr>
          <w:b/>
          <w:sz w:val="28"/>
          <w:szCs w:val="28"/>
        </w:rPr>
        <w:t>Lördagen den 17/11</w:t>
      </w:r>
      <w:r w:rsidR="00166A2B">
        <w:rPr>
          <w:b/>
          <w:sz w:val="28"/>
          <w:szCs w:val="28"/>
        </w:rPr>
        <w:t xml:space="preserve"> </w:t>
      </w:r>
      <w:r w:rsidR="00166A2B" w:rsidRPr="00166A2B">
        <w:rPr>
          <w:sz w:val="28"/>
          <w:szCs w:val="28"/>
        </w:rPr>
        <w:t>(alt. 10e)</w:t>
      </w:r>
      <w:r w:rsidR="00717E3E">
        <w:rPr>
          <w:b/>
          <w:sz w:val="28"/>
          <w:szCs w:val="28"/>
        </w:rPr>
        <w:t xml:space="preserve"> 18:00-21:00</w:t>
      </w:r>
    </w:p>
    <w:p w:rsidR="004040E6" w:rsidRDefault="00717E3E" w:rsidP="00717E3E">
      <w:pPr>
        <w:pStyle w:val="Liststyck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Karin och Bosse kollar om resp. trubadurförslag kan</w:t>
      </w:r>
    </w:p>
    <w:p w:rsidR="00717E3E" w:rsidRDefault="00717E3E" w:rsidP="00717E3E">
      <w:pPr>
        <w:pStyle w:val="Liststyck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Lokal: Träffen </w:t>
      </w:r>
      <w:r w:rsidR="00166A2B">
        <w:rPr>
          <w:sz w:val="28"/>
          <w:szCs w:val="28"/>
        </w:rPr>
        <w:t xml:space="preserve">ledig 10e och </w:t>
      </w:r>
      <w:r w:rsidR="00166A2B" w:rsidRPr="00166A2B">
        <w:rPr>
          <w:b/>
          <w:sz w:val="28"/>
          <w:szCs w:val="28"/>
        </w:rPr>
        <w:t xml:space="preserve">17 </w:t>
      </w:r>
      <w:proofErr w:type="gramStart"/>
      <w:r w:rsidR="00166A2B" w:rsidRPr="00166A2B">
        <w:rPr>
          <w:b/>
          <w:sz w:val="28"/>
          <w:szCs w:val="28"/>
        </w:rPr>
        <w:t>November</w:t>
      </w:r>
      <w:proofErr w:type="gramEnd"/>
    </w:p>
    <w:p w:rsidR="00717E3E" w:rsidRDefault="00717E3E" w:rsidP="00717E3E">
      <w:pPr>
        <w:pStyle w:val="Liststyck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Förtäring: </w:t>
      </w:r>
    </w:p>
    <w:p w:rsidR="00717E3E" w:rsidRDefault="00717E3E" w:rsidP="00717E3E">
      <w:pPr>
        <w:pStyle w:val="Liststycke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Korvar, snacks</w:t>
      </w:r>
    </w:p>
    <w:p w:rsidR="00717E3E" w:rsidRDefault="00717E3E" w:rsidP="00717E3E">
      <w:pPr>
        <w:pStyle w:val="Liststycke"/>
        <w:numPr>
          <w:ilvl w:val="1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Karin gör ”tunnbrödrullar”</w:t>
      </w:r>
    </w:p>
    <w:p w:rsidR="00156F93" w:rsidRPr="00717E3E" w:rsidRDefault="00156F93" w:rsidP="00156F93">
      <w:pPr>
        <w:pStyle w:val="Liststyck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Mer detaljplanering på nästa möte</w:t>
      </w:r>
    </w:p>
    <w:p w:rsidR="00717E3E" w:rsidRPr="004040E6" w:rsidRDefault="00717E3E" w:rsidP="004040E6">
      <w:pPr>
        <w:spacing w:after="0"/>
        <w:ind w:left="1069"/>
        <w:rPr>
          <w:sz w:val="28"/>
          <w:szCs w:val="28"/>
        </w:rPr>
      </w:pPr>
    </w:p>
    <w:p w:rsidR="0096688B" w:rsidRPr="004B17DD" w:rsidRDefault="0096688B" w:rsidP="004B17DD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4B17DD">
        <w:rPr>
          <w:b/>
          <w:sz w:val="32"/>
          <w:szCs w:val="28"/>
        </w:rPr>
        <w:t>Skrivelser och rapporter</w:t>
      </w:r>
    </w:p>
    <w:p w:rsidR="00B4302F" w:rsidRDefault="000320D4" w:rsidP="00CD293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Södertälje kommun</w:t>
      </w:r>
    </w:p>
    <w:p w:rsidR="005F19DF" w:rsidRPr="00B64C97" w:rsidRDefault="00666A38" w:rsidP="00666A3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Inget nytt</w:t>
      </w:r>
    </w:p>
    <w:p w:rsidR="00B4302F" w:rsidRPr="00B4302F" w:rsidRDefault="00B4302F" w:rsidP="00CD2936">
      <w:pPr>
        <w:spacing w:after="0"/>
        <w:ind w:firstLine="720"/>
        <w:rPr>
          <w:sz w:val="28"/>
          <w:szCs w:val="28"/>
        </w:rPr>
      </w:pPr>
    </w:p>
    <w:p w:rsidR="0096688B" w:rsidRDefault="00CD2936" w:rsidP="00A92BB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ABF</w:t>
      </w:r>
    </w:p>
    <w:p w:rsidR="000320D4" w:rsidRDefault="0088742A" w:rsidP="00F4050D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F93">
        <w:rPr>
          <w:sz w:val="28"/>
          <w:szCs w:val="28"/>
        </w:rPr>
        <w:t>ABF skickar ofta mail om kurser m.m. Anna skickar vidare till Karin.</w:t>
      </w:r>
    </w:p>
    <w:p w:rsidR="00A92BB3" w:rsidRDefault="00A92BB3" w:rsidP="00A92BB3">
      <w:pPr>
        <w:spacing w:after="0"/>
        <w:ind w:left="720"/>
        <w:rPr>
          <w:sz w:val="28"/>
          <w:szCs w:val="28"/>
        </w:rPr>
      </w:pPr>
    </w:p>
    <w:p w:rsidR="00A92BB3" w:rsidRDefault="00A92BB3" w:rsidP="00A92BB3">
      <w:pPr>
        <w:spacing w:after="0"/>
        <w:ind w:left="720"/>
        <w:rPr>
          <w:b/>
          <w:sz w:val="28"/>
          <w:szCs w:val="28"/>
        </w:rPr>
      </w:pPr>
      <w:r w:rsidRPr="00A92BB3">
        <w:rPr>
          <w:b/>
          <w:sz w:val="28"/>
          <w:szCs w:val="28"/>
        </w:rPr>
        <w:t>HSO</w:t>
      </w:r>
    </w:p>
    <w:p w:rsidR="008D19BF" w:rsidRPr="004040E6" w:rsidRDefault="00425EAC" w:rsidP="004040E6">
      <w:pPr>
        <w:spacing w:after="0"/>
        <w:ind w:left="720"/>
        <w:rPr>
          <w:sz w:val="28"/>
          <w:szCs w:val="28"/>
        </w:rPr>
      </w:pPr>
      <w:r w:rsidRPr="004040E6">
        <w:rPr>
          <w:sz w:val="28"/>
          <w:szCs w:val="28"/>
        </w:rPr>
        <w:t>Anna informerar</w:t>
      </w:r>
    </w:p>
    <w:p w:rsidR="00443D48" w:rsidRDefault="00516A2A" w:rsidP="00516A2A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Lokalbokning </w:t>
      </w:r>
      <w:hyperlink r:id="rId11" w:history="1">
        <w:r w:rsidRPr="000820D4">
          <w:rPr>
            <w:rStyle w:val="Hyperlnk"/>
            <w:sz w:val="28"/>
            <w:szCs w:val="28"/>
          </w:rPr>
          <w:t>https://www.hso-sodertalje.se/lokalbokning</w:t>
        </w:r>
      </w:hyperlink>
      <w:r>
        <w:rPr>
          <w:sz w:val="28"/>
          <w:szCs w:val="28"/>
        </w:rPr>
        <w:tab/>
      </w:r>
      <w:r w:rsidR="00443D48">
        <w:rPr>
          <w:sz w:val="28"/>
          <w:szCs w:val="28"/>
        </w:rPr>
        <w:t xml:space="preserve"> </w:t>
      </w:r>
    </w:p>
    <w:p w:rsidR="00443D48" w:rsidRDefault="00443D48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ny kanslist </w:t>
      </w:r>
      <w:r w:rsidR="00666284">
        <w:rPr>
          <w:sz w:val="28"/>
          <w:szCs w:val="28"/>
        </w:rPr>
        <w:t>har</w:t>
      </w:r>
      <w:r>
        <w:rPr>
          <w:sz w:val="28"/>
          <w:szCs w:val="28"/>
        </w:rPr>
        <w:t xml:space="preserve"> anstä</w:t>
      </w:r>
      <w:r w:rsidR="00666284">
        <w:rPr>
          <w:sz w:val="28"/>
          <w:szCs w:val="28"/>
        </w:rPr>
        <w:t xml:space="preserve">llts. </w:t>
      </w:r>
      <w:proofErr w:type="spellStart"/>
      <w:r w:rsidR="00666284">
        <w:rPr>
          <w:sz w:val="28"/>
          <w:szCs w:val="28"/>
        </w:rPr>
        <w:t>Neuroförbundets</w:t>
      </w:r>
      <w:proofErr w:type="spellEnd"/>
      <w:r w:rsidR="00666284">
        <w:rPr>
          <w:sz w:val="28"/>
          <w:szCs w:val="28"/>
        </w:rPr>
        <w:t xml:space="preserve"> Elinor Östberg</w:t>
      </w:r>
      <w:r w:rsidR="00F04695">
        <w:rPr>
          <w:sz w:val="28"/>
          <w:szCs w:val="28"/>
        </w:rPr>
        <w:t xml:space="preserve"> (</w:t>
      </w:r>
      <w:r w:rsidR="00F04695">
        <w:rPr>
          <w:rFonts w:ascii="Lucida Sans Unicode" w:hAnsi="Lucida Sans Unicode" w:cs="Lucida Sans Unicode"/>
          <w:color w:val="6E6E6E"/>
          <w:sz w:val="21"/>
          <w:szCs w:val="21"/>
        </w:rPr>
        <w:t>072-218 09 71</w:t>
      </w:r>
      <w:r w:rsidR="00F04695">
        <w:rPr>
          <w:rFonts w:ascii="&amp;quot" w:hAnsi="&amp;quot"/>
          <w:color w:val="6E6E6E"/>
          <w:sz w:val="21"/>
          <w:szCs w:val="21"/>
          <w:bdr w:val="none" w:sz="0" w:space="0" w:color="auto" w:frame="1"/>
        </w:rPr>
        <w:t>)</w:t>
      </w:r>
    </w:p>
    <w:p w:rsidR="00666284" w:rsidRDefault="00666284" w:rsidP="00A92BB3">
      <w:pPr>
        <w:spacing w:after="0"/>
        <w:ind w:left="720"/>
        <w:rPr>
          <w:b/>
          <w:sz w:val="28"/>
          <w:szCs w:val="28"/>
        </w:rPr>
      </w:pPr>
    </w:p>
    <w:p w:rsidR="000320D4" w:rsidRDefault="000320D4" w:rsidP="00A92BB3">
      <w:pPr>
        <w:spacing w:after="0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Neuroförbundet</w:t>
      </w:r>
      <w:proofErr w:type="spellEnd"/>
    </w:p>
    <w:p w:rsidR="0032124E" w:rsidRPr="004B17DD" w:rsidRDefault="00F04695" w:rsidP="0032124E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D5436" w:rsidRDefault="004D5436" w:rsidP="004D5436">
      <w:pPr>
        <w:spacing w:after="0"/>
        <w:rPr>
          <w:sz w:val="28"/>
          <w:szCs w:val="28"/>
        </w:rPr>
      </w:pPr>
    </w:p>
    <w:p w:rsidR="0096688B" w:rsidRPr="005823A3" w:rsidRDefault="005E0168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Föreningsnytt Manusstopp</w:t>
      </w:r>
    </w:p>
    <w:p w:rsidR="005E0168" w:rsidRPr="005E0168" w:rsidRDefault="004B17DD" w:rsidP="00666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M</w:t>
      </w:r>
      <w:r w:rsidR="005E0168" w:rsidRPr="005E0168">
        <w:rPr>
          <w:sz w:val="28"/>
          <w:szCs w:val="28"/>
        </w:rPr>
        <w:t xml:space="preserve">anusstopp </w:t>
      </w:r>
      <w:proofErr w:type="gramStart"/>
      <w:r w:rsidR="005E0168" w:rsidRPr="005E0168">
        <w:rPr>
          <w:sz w:val="28"/>
          <w:szCs w:val="28"/>
        </w:rPr>
        <w:t xml:space="preserve">2018:  </w:t>
      </w:r>
      <w:r w:rsidR="005E0168" w:rsidRPr="005E0168">
        <w:rPr>
          <w:b/>
          <w:sz w:val="28"/>
          <w:szCs w:val="28"/>
        </w:rPr>
        <w:t>1</w:t>
      </w:r>
      <w:proofErr w:type="gramEnd"/>
      <w:r w:rsidR="005E0168" w:rsidRPr="005E0168">
        <w:rPr>
          <w:b/>
          <w:sz w:val="28"/>
          <w:szCs w:val="28"/>
        </w:rPr>
        <w:t xml:space="preserve"> oktober</w:t>
      </w:r>
    </w:p>
    <w:p w:rsidR="00CD2936" w:rsidRDefault="00F04695" w:rsidP="00CD293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Skicka till Sven om Pubkväll och föreläsning (Magnus när mailet kommer från </w:t>
      </w:r>
      <w:proofErr w:type="gramStart"/>
      <w:r>
        <w:rPr>
          <w:sz w:val="28"/>
          <w:szCs w:val="28"/>
        </w:rPr>
        <w:t>Ann  med</w:t>
      </w:r>
      <w:proofErr w:type="gramEnd"/>
      <w:r>
        <w:rPr>
          <w:sz w:val="28"/>
          <w:szCs w:val="28"/>
        </w:rPr>
        <w:t xml:space="preserve"> text till hemsida)</w:t>
      </w:r>
    </w:p>
    <w:p w:rsidR="0032723F" w:rsidRPr="006D6196" w:rsidRDefault="0032723F" w:rsidP="00CD2936">
      <w:pPr>
        <w:pStyle w:val="Liststycke"/>
        <w:rPr>
          <w:b/>
          <w:sz w:val="28"/>
          <w:szCs w:val="28"/>
        </w:rPr>
      </w:pPr>
    </w:p>
    <w:p w:rsidR="00A11A46" w:rsidRPr="005823A3" w:rsidRDefault="00A92BB3" w:rsidP="00A11A4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lastRenderedPageBreak/>
        <w:t xml:space="preserve">Nya medlemmar </w:t>
      </w:r>
    </w:p>
    <w:p w:rsidR="00CB6B62" w:rsidRDefault="00E603CA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Ett </w:t>
      </w:r>
      <w:r w:rsidR="00415057">
        <w:rPr>
          <w:sz w:val="28"/>
          <w:szCs w:val="28"/>
        </w:rPr>
        <w:t xml:space="preserve">Nytt </w:t>
      </w:r>
      <w:r>
        <w:rPr>
          <w:sz w:val="28"/>
          <w:szCs w:val="28"/>
        </w:rPr>
        <w:t>medlems</w:t>
      </w:r>
      <w:r w:rsidR="00415057">
        <w:rPr>
          <w:sz w:val="28"/>
          <w:szCs w:val="28"/>
        </w:rPr>
        <w:t>system</w:t>
      </w:r>
      <w:r>
        <w:rPr>
          <w:sz w:val="28"/>
          <w:szCs w:val="28"/>
        </w:rPr>
        <w:t xml:space="preserve"> finns</w:t>
      </w:r>
      <w:r w:rsidR="00E9421E">
        <w:rPr>
          <w:sz w:val="28"/>
          <w:szCs w:val="28"/>
        </w:rPr>
        <w:t>. Magnus visar</w:t>
      </w:r>
      <w:r>
        <w:rPr>
          <w:sz w:val="28"/>
          <w:szCs w:val="28"/>
        </w:rPr>
        <w:t xml:space="preserve"> det</w:t>
      </w:r>
      <w:r w:rsidR="00E9421E">
        <w:rPr>
          <w:sz w:val="28"/>
          <w:szCs w:val="28"/>
        </w:rPr>
        <w:t xml:space="preserve"> på nästa möte. </w:t>
      </w:r>
    </w:p>
    <w:p w:rsidR="00516A2A" w:rsidRDefault="00CB7CEA" w:rsidP="00E9421E">
      <w:pPr>
        <w:spacing w:after="0"/>
        <w:ind w:left="720"/>
        <w:rPr>
          <w:sz w:val="28"/>
          <w:szCs w:val="28"/>
        </w:rPr>
      </w:pPr>
      <w:hyperlink r:id="rId12" w:history="1">
        <w:r w:rsidR="00516A2A" w:rsidRPr="000820D4">
          <w:rPr>
            <w:rStyle w:val="Hyperlnk"/>
            <w:sz w:val="28"/>
            <w:szCs w:val="28"/>
          </w:rPr>
          <w:t>https://neuro.ngopro.com/</w:t>
        </w:r>
      </w:hyperlink>
    </w:p>
    <w:p w:rsidR="00410BC3" w:rsidRDefault="00410BC3" w:rsidP="00E9421E">
      <w:pPr>
        <w:spacing w:after="0"/>
        <w:ind w:left="720"/>
        <w:rPr>
          <w:sz w:val="28"/>
          <w:szCs w:val="28"/>
        </w:rPr>
      </w:pPr>
    </w:p>
    <w:p w:rsidR="00410BC3" w:rsidRDefault="00410BC3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har fått 3 nya medlemmar fram till 2018-08-19. </w:t>
      </w:r>
    </w:p>
    <w:p w:rsidR="004B17DD" w:rsidRDefault="00410BC3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Vi har 102 medlemmar</w:t>
      </w:r>
    </w:p>
    <w:p w:rsidR="00F04695" w:rsidRPr="00A11A46" w:rsidRDefault="00F04695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Medan Magnus borta: Fråga Mia Källström </w:t>
      </w:r>
      <w:proofErr w:type="spellStart"/>
      <w:r>
        <w:rPr>
          <w:sz w:val="28"/>
          <w:szCs w:val="28"/>
        </w:rPr>
        <w:t>Neuro</w:t>
      </w:r>
      <w:proofErr w:type="spellEnd"/>
      <w:r>
        <w:rPr>
          <w:sz w:val="28"/>
          <w:szCs w:val="28"/>
        </w:rPr>
        <w:t>.</w:t>
      </w:r>
    </w:p>
    <w:p w:rsidR="00A92BB3" w:rsidRDefault="00A92BB3" w:rsidP="00A92BB3">
      <w:pPr>
        <w:pStyle w:val="Liststycke"/>
        <w:rPr>
          <w:b/>
          <w:sz w:val="28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Övriga frågor</w:t>
      </w:r>
    </w:p>
    <w:p w:rsidR="00003737" w:rsidRDefault="00CB6B62" w:rsidP="00443D48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Boken </w:t>
      </w:r>
      <w:proofErr w:type="spellStart"/>
      <w:r>
        <w:rPr>
          <w:sz w:val="28"/>
          <w:szCs w:val="28"/>
        </w:rPr>
        <w:t>Fys</w:t>
      </w:r>
      <w:r w:rsidR="00A21575">
        <w:rPr>
          <w:sz w:val="28"/>
          <w:szCs w:val="28"/>
        </w:rPr>
        <w:t>s</w:t>
      </w:r>
      <w:proofErr w:type="spellEnd"/>
      <w:r w:rsidR="00E603CA">
        <w:rPr>
          <w:sz w:val="28"/>
          <w:szCs w:val="28"/>
        </w:rPr>
        <w:t>:</w:t>
      </w:r>
      <w:r w:rsidR="00A21575">
        <w:rPr>
          <w:sz w:val="28"/>
          <w:szCs w:val="28"/>
        </w:rPr>
        <w:t xml:space="preserve"> </w:t>
      </w:r>
      <w:r w:rsidR="00A21575" w:rsidRPr="00E9421E">
        <w:rPr>
          <w:sz w:val="28"/>
          <w:szCs w:val="28"/>
        </w:rPr>
        <w:t xml:space="preserve">Ann föreslår att vi ska bjuda in Maria </w:t>
      </w:r>
      <w:proofErr w:type="spellStart"/>
      <w:r w:rsidR="00A21575" w:rsidRPr="00E9421E">
        <w:rPr>
          <w:sz w:val="28"/>
          <w:szCs w:val="28"/>
        </w:rPr>
        <w:t>Hagströmmer</w:t>
      </w:r>
      <w:proofErr w:type="spellEnd"/>
      <w:r w:rsidR="00A21575" w:rsidRPr="00E9421E">
        <w:rPr>
          <w:sz w:val="28"/>
          <w:szCs w:val="28"/>
        </w:rPr>
        <w:t xml:space="preserve"> som föreläsare om FYSS</w:t>
      </w:r>
      <w:r w:rsidR="00E603CA">
        <w:rPr>
          <w:sz w:val="28"/>
          <w:szCs w:val="28"/>
        </w:rPr>
        <w:t xml:space="preserve"> och</w:t>
      </w:r>
      <w:r w:rsidR="00A21575" w:rsidRPr="00E9421E">
        <w:rPr>
          <w:sz w:val="28"/>
          <w:szCs w:val="28"/>
        </w:rPr>
        <w:t xml:space="preserve"> att göra en gemensam föreläsning med HSO. Ann tar kontakt med</w:t>
      </w:r>
      <w:r w:rsidR="00A21575">
        <w:rPr>
          <w:sz w:val="28"/>
          <w:szCs w:val="28"/>
        </w:rPr>
        <w:t xml:space="preserve"> Anna </w:t>
      </w:r>
      <w:r w:rsidR="00E603CA">
        <w:rPr>
          <w:sz w:val="28"/>
          <w:szCs w:val="28"/>
        </w:rPr>
        <w:t>Ingebrigtsen</w:t>
      </w:r>
      <w:r w:rsidR="00C248DA">
        <w:rPr>
          <w:sz w:val="28"/>
          <w:szCs w:val="28"/>
        </w:rPr>
        <w:t xml:space="preserve"> för att planera och göra </w:t>
      </w:r>
      <w:r w:rsidR="00E603CA">
        <w:rPr>
          <w:sz w:val="28"/>
          <w:szCs w:val="28"/>
        </w:rPr>
        <w:t xml:space="preserve">en </w:t>
      </w:r>
      <w:r w:rsidR="00C248DA">
        <w:rPr>
          <w:sz w:val="28"/>
          <w:szCs w:val="28"/>
        </w:rPr>
        <w:t>gemensam inbjudan.</w:t>
      </w:r>
      <w:r>
        <w:rPr>
          <w:sz w:val="28"/>
          <w:szCs w:val="28"/>
        </w:rPr>
        <w:t xml:space="preserve"> </w:t>
      </w:r>
      <w:r w:rsidR="00F04695">
        <w:rPr>
          <w:sz w:val="28"/>
          <w:szCs w:val="28"/>
        </w:rPr>
        <w:t>(Nästa år)</w:t>
      </w:r>
    </w:p>
    <w:p w:rsidR="00DD5A62" w:rsidRDefault="00DD5A62" w:rsidP="00DD5A62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DD5A62">
        <w:rPr>
          <w:b/>
          <w:sz w:val="28"/>
          <w:szCs w:val="28"/>
        </w:rPr>
        <w:t xml:space="preserve">Fredrikböcker </w:t>
      </w:r>
      <w:r w:rsidRPr="00DD5A6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vi </w:t>
      </w:r>
      <w:r w:rsidR="00666284">
        <w:rPr>
          <w:sz w:val="28"/>
          <w:szCs w:val="28"/>
        </w:rPr>
        <w:t>har köpt 20 böcker från Fredrik</w:t>
      </w:r>
      <w:r>
        <w:rPr>
          <w:sz w:val="28"/>
          <w:szCs w:val="28"/>
        </w:rPr>
        <w:t>.</w:t>
      </w:r>
      <w:r w:rsidR="00666284">
        <w:rPr>
          <w:sz w:val="28"/>
          <w:szCs w:val="28"/>
        </w:rPr>
        <w:t xml:space="preserve"> 125kr/</w:t>
      </w:r>
      <w:proofErr w:type="spellStart"/>
      <w:r w:rsidR="00666284">
        <w:rPr>
          <w:sz w:val="28"/>
          <w:szCs w:val="28"/>
        </w:rPr>
        <w:t>st</w:t>
      </w:r>
      <w:proofErr w:type="spellEnd"/>
    </w:p>
    <w:p w:rsidR="00666284" w:rsidRDefault="00666284" w:rsidP="00DD5A62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Planera in möten för hösten</w:t>
      </w:r>
    </w:p>
    <w:p w:rsidR="00666284" w:rsidRDefault="00666284" w:rsidP="00DD5A62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Boka lokaler via </w:t>
      </w:r>
      <w:proofErr w:type="spellStart"/>
      <w:r>
        <w:rPr>
          <w:sz w:val="28"/>
          <w:szCs w:val="28"/>
        </w:rPr>
        <w:t>hso</w:t>
      </w:r>
      <w:proofErr w:type="spellEnd"/>
      <w:r>
        <w:rPr>
          <w:sz w:val="28"/>
          <w:szCs w:val="28"/>
        </w:rPr>
        <w:t xml:space="preserve"> hemsidan</w:t>
      </w:r>
    </w:p>
    <w:p w:rsidR="00F04695" w:rsidRPr="00DD5A62" w:rsidRDefault="00F04695" w:rsidP="00DD5A62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 delade ut rapport från </w:t>
      </w:r>
      <w:proofErr w:type="spellStart"/>
      <w:r>
        <w:rPr>
          <w:sz w:val="28"/>
          <w:szCs w:val="28"/>
        </w:rPr>
        <w:t>Neuro</w:t>
      </w:r>
      <w:proofErr w:type="spellEnd"/>
      <w:r>
        <w:rPr>
          <w:sz w:val="28"/>
          <w:szCs w:val="28"/>
        </w:rPr>
        <w:t xml:space="preserve"> om ”E-hälsa”. </w:t>
      </w:r>
      <w:r w:rsidRPr="00F04695">
        <w:rPr>
          <w:b/>
          <w:sz w:val="28"/>
          <w:szCs w:val="28"/>
        </w:rPr>
        <w:t>Läs till nästa möte.</w:t>
      </w:r>
    </w:p>
    <w:p w:rsidR="00003737" w:rsidRDefault="00003737">
      <w:pPr>
        <w:rPr>
          <w:b/>
          <w:sz w:val="32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sz w:val="28"/>
          <w:szCs w:val="28"/>
        </w:rPr>
      </w:pPr>
      <w:r w:rsidRPr="005823A3">
        <w:rPr>
          <w:b/>
          <w:sz w:val="32"/>
          <w:szCs w:val="28"/>
        </w:rPr>
        <w:t>Nästa möte(n)</w:t>
      </w:r>
      <w:r w:rsidRPr="005823A3">
        <w:rPr>
          <w:b/>
          <w:sz w:val="32"/>
          <w:szCs w:val="28"/>
        </w:rPr>
        <w:tab/>
      </w:r>
      <w:r w:rsidRPr="001E532E">
        <w:rPr>
          <w:b/>
          <w:sz w:val="28"/>
          <w:szCs w:val="28"/>
        </w:rPr>
        <w:tab/>
      </w:r>
    </w:p>
    <w:p w:rsidR="004A0403" w:rsidRDefault="00666284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24</w:t>
      </w:r>
      <w:r w:rsidR="00D171C6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="00A92BB3" w:rsidRPr="004A0403">
        <w:rPr>
          <w:sz w:val="28"/>
          <w:szCs w:val="28"/>
        </w:rPr>
        <w:t xml:space="preserve"> </w:t>
      </w:r>
      <w:r w:rsidR="00CD7F4D" w:rsidRPr="004A0403">
        <w:rPr>
          <w:sz w:val="28"/>
          <w:szCs w:val="28"/>
        </w:rPr>
        <w:t>kl. 18:3</w:t>
      </w:r>
      <w:r w:rsidR="0096688B" w:rsidRPr="004A0403">
        <w:rPr>
          <w:sz w:val="28"/>
          <w:szCs w:val="28"/>
        </w:rPr>
        <w:t xml:space="preserve">0 </w:t>
      </w:r>
      <w:r w:rsidR="00B4302F" w:rsidRPr="004A0403">
        <w:rPr>
          <w:sz w:val="28"/>
          <w:szCs w:val="28"/>
        </w:rPr>
        <w:t>–</w:t>
      </w:r>
      <w:r w:rsidR="0096688B" w:rsidRPr="004A0403">
        <w:rPr>
          <w:sz w:val="28"/>
          <w:szCs w:val="28"/>
        </w:rPr>
        <w:t xml:space="preserve"> Styrelsemöte</w:t>
      </w:r>
      <w:r w:rsidR="00B4302F" w:rsidRPr="004A0403">
        <w:rPr>
          <w:sz w:val="28"/>
          <w:szCs w:val="28"/>
        </w:rPr>
        <w:t>, Gruvan</w:t>
      </w:r>
      <w:r w:rsidR="00F04695">
        <w:rPr>
          <w:sz w:val="28"/>
          <w:szCs w:val="28"/>
        </w:rPr>
        <w:t xml:space="preserve"> (</w:t>
      </w:r>
      <w:proofErr w:type="gramStart"/>
      <w:r w:rsidR="00F04695">
        <w:rPr>
          <w:sz w:val="28"/>
          <w:szCs w:val="28"/>
        </w:rPr>
        <w:t>Magnus / Anna</w:t>
      </w:r>
      <w:proofErr w:type="gramEnd"/>
      <w:r w:rsidR="00F04695">
        <w:rPr>
          <w:sz w:val="28"/>
          <w:szCs w:val="28"/>
        </w:rPr>
        <w:t xml:space="preserve"> </w:t>
      </w:r>
      <w:r w:rsidR="00F04695" w:rsidRPr="00F04695">
        <w:rPr>
          <w:b/>
          <w:sz w:val="28"/>
          <w:szCs w:val="28"/>
        </w:rPr>
        <w:t>bokar</w:t>
      </w:r>
      <w:r w:rsidR="00F04695">
        <w:rPr>
          <w:sz w:val="28"/>
          <w:szCs w:val="28"/>
        </w:rPr>
        <w:t>)</w:t>
      </w:r>
    </w:p>
    <w:p w:rsidR="00F04695" w:rsidRDefault="00F04695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29/10 kl. 18:30 – Katrin bokar Bojen</w:t>
      </w:r>
    </w:p>
    <w:p w:rsidR="00F04695" w:rsidRDefault="00B24B03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?? KL. 18:30 – Årsavslutning. Kom in med förslag på tid o plats där vi kan äta och sätta datum på nya möten</w:t>
      </w:r>
    </w:p>
    <w:p w:rsidR="0096688B" w:rsidRDefault="0096688B" w:rsidP="004A0403">
      <w:pPr>
        <w:pStyle w:val="Liststycke"/>
        <w:ind w:left="1080"/>
        <w:rPr>
          <w:sz w:val="28"/>
          <w:szCs w:val="28"/>
        </w:rPr>
      </w:pPr>
    </w:p>
    <w:p w:rsidR="001219EE" w:rsidRDefault="001219EE" w:rsidP="005823A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Möten för 2018 </w:t>
      </w:r>
      <w:r w:rsidR="004A0403">
        <w:rPr>
          <w:sz w:val="28"/>
          <w:szCs w:val="28"/>
        </w:rPr>
        <w:t xml:space="preserve">finns på </w:t>
      </w:r>
      <w:r w:rsidR="00B24B03">
        <w:rPr>
          <w:sz w:val="28"/>
          <w:szCs w:val="28"/>
        </w:rPr>
        <w:t xml:space="preserve">gamla </w:t>
      </w:r>
      <w:r w:rsidR="004A0403">
        <w:rPr>
          <w:sz w:val="28"/>
          <w:szCs w:val="28"/>
        </w:rPr>
        <w:t>hemsida</w:t>
      </w:r>
      <w:r w:rsidR="00E603CA">
        <w:rPr>
          <w:sz w:val="28"/>
          <w:szCs w:val="28"/>
        </w:rPr>
        <w:t>n</w:t>
      </w:r>
      <w:r w:rsidR="004A0403">
        <w:rPr>
          <w:sz w:val="28"/>
          <w:szCs w:val="28"/>
        </w:rPr>
        <w:t>.</w:t>
      </w:r>
    </w:p>
    <w:p w:rsidR="00383D57" w:rsidRDefault="00CB7CEA" w:rsidP="00383D57">
      <w:pPr>
        <w:ind w:left="720"/>
        <w:rPr>
          <w:rStyle w:val="Hyperlnk"/>
          <w:sz w:val="28"/>
          <w:szCs w:val="28"/>
        </w:rPr>
      </w:pPr>
      <w:hyperlink r:id="rId13" w:history="1">
        <w:r w:rsidR="00D171C6" w:rsidRPr="00EC6F4A">
          <w:rPr>
            <w:rStyle w:val="Hyperlnk"/>
            <w:sz w:val="28"/>
            <w:szCs w:val="28"/>
          </w:rPr>
          <w:t>http://oldsite.neuroforbundet.se/lokalforeningar/stockholm/sodertalje-nykvarn/styrelsedokument/styrelsemoten/</w:t>
        </w:r>
      </w:hyperlink>
    </w:p>
    <w:p w:rsidR="00415057" w:rsidRDefault="00415057" w:rsidP="00B24B03">
      <w:pPr>
        <w:rPr>
          <w:rStyle w:val="Hyperlnk"/>
          <w:sz w:val="28"/>
          <w:szCs w:val="28"/>
        </w:rPr>
      </w:pPr>
    </w:p>
    <w:p w:rsidR="00415057" w:rsidRDefault="00415057">
      <w:pPr>
        <w:rPr>
          <w:rStyle w:val="Hyperlnk"/>
          <w:sz w:val="28"/>
          <w:szCs w:val="28"/>
        </w:rPr>
      </w:pPr>
      <w:r>
        <w:rPr>
          <w:rStyle w:val="Hyperlnk"/>
          <w:sz w:val="28"/>
          <w:szCs w:val="28"/>
        </w:rPr>
        <w:br w:type="page"/>
      </w:r>
    </w:p>
    <w:p w:rsidR="00415057" w:rsidRDefault="00415057" w:rsidP="00415057">
      <w:pPr>
        <w:rPr>
          <w:sz w:val="28"/>
          <w:szCs w:val="28"/>
        </w:rPr>
      </w:pPr>
    </w:p>
    <w:p w:rsidR="00415057" w:rsidRPr="00166C92" w:rsidRDefault="00415057" w:rsidP="00415057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Att-göra-lista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4464"/>
        <w:gridCol w:w="1171"/>
        <w:gridCol w:w="1181"/>
        <w:gridCol w:w="2277"/>
      </w:tblGrid>
      <w:tr w:rsidR="00F522A5" w:rsidRPr="00B87181" w:rsidTr="00415057">
        <w:tc>
          <w:tcPr>
            <w:tcW w:w="4464" w:type="dxa"/>
            <w:shd w:val="clear" w:color="auto" w:fill="E7E6E6" w:themeFill="background2"/>
          </w:tcPr>
          <w:p w:rsidR="00F522A5" w:rsidRPr="00B87181" w:rsidRDefault="00F522A5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1171" w:type="dxa"/>
            <w:shd w:val="clear" w:color="auto" w:fill="E7E6E6" w:themeFill="background2"/>
          </w:tcPr>
          <w:p w:rsidR="00F522A5" w:rsidRPr="00B87181" w:rsidRDefault="00F522A5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1181" w:type="dxa"/>
            <w:shd w:val="clear" w:color="auto" w:fill="E7E6E6" w:themeFill="background2"/>
          </w:tcPr>
          <w:p w:rsidR="00F522A5" w:rsidRPr="00B87181" w:rsidRDefault="00F522A5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Klart</w:t>
            </w:r>
          </w:p>
        </w:tc>
        <w:tc>
          <w:tcPr>
            <w:tcW w:w="2277" w:type="dxa"/>
            <w:shd w:val="clear" w:color="auto" w:fill="E7E6E6" w:themeFill="background2"/>
          </w:tcPr>
          <w:p w:rsidR="00F522A5" w:rsidRPr="00B87181" w:rsidRDefault="00F522A5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Kommentar</w:t>
            </w:r>
          </w:p>
        </w:tc>
      </w:tr>
      <w:tr w:rsidR="00F522A5" w:rsidRPr="00140A3A" w:rsidTr="00BA4FFF">
        <w:tc>
          <w:tcPr>
            <w:tcW w:w="4464" w:type="dxa"/>
          </w:tcPr>
          <w:p w:rsidR="00F522A5" w:rsidRPr="00006EC3" w:rsidRDefault="00F522A5" w:rsidP="0017724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Skicka kallelse till styrelsemöten</w:t>
            </w:r>
          </w:p>
        </w:tc>
        <w:tc>
          <w:tcPr>
            <w:tcW w:w="1171" w:type="dxa"/>
          </w:tcPr>
          <w:p w:rsidR="00F522A5" w:rsidRPr="00006EC3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006EC3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Stående punkt</w:t>
            </w:r>
          </w:p>
        </w:tc>
      </w:tr>
      <w:tr w:rsidR="00F522A5" w:rsidRPr="00A8542D" w:rsidTr="00BA4FFF">
        <w:tc>
          <w:tcPr>
            <w:tcW w:w="4464" w:type="dxa"/>
          </w:tcPr>
          <w:p w:rsidR="00F522A5" w:rsidRPr="00006EC3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Pr="00006EC3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Pr="00006EC3" w:rsidRDefault="00F522A5" w:rsidP="00B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006EC3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Pr="002B660D" w:rsidRDefault="00006EC3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Kontakta </w:t>
            </w:r>
            <w:r w:rsidRPr="00006EC3">
              <w:rPr>
                <w:sz w:val="24"/>
                <w:szCs w:val="24"/>
              </w:rPr>
              <w:t>Rickard Söderberg</w:t>
            </w:r>
          </w:p>
        </w:tc>
        <w:tc>
          <w:tcPr>
            <w:tcW w:w="1171" w:type="dxa"/>
          </w:tcPr>
          <w:p w:rsidR="00F522A5" w:rsidRPr="002B660D" w:rsidRDefault="00006EC3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181" w:type="dxa"/>
          </w:tcPr>
          <w:p w:rsidR="00F522A5" w:rsidRPr="002B660D" w:rsidRDefault="00006EC3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Pr="00140A3A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DD5A62" w:rsidRPr="00A8542D" w:rsidTr="00BA4FFF">
        <w:tc>
          <w:tcPr>
            <w:tcW w:w="4464" w:type="dxa"/>
          </w:tcPr>
          <w:p w:rsidR="00DD5A62" w:rsidRDefault="00DD5A62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DD5A62" w:rsidRDefault="00DD5A62" w:rsidP="00DD5A62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DD5A62" w:rsidRDefault="00DD5A62" w:rsidP="00B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DD5A62" w:rsidRPr="00D017F7" w:rsidRDefault="00DD5A62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rPr>
          <w:trHeight w:val="70"/>
        </w:trPr>
        <w:tc>
          <w:tcPr>
            <w:tcW w:w="4464" w:type="dxa"/>
          </w:tcPr>
          <w:p w:rsidR="00F522A5" w:rsidRPr="00140A3A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D04077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E9421E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Pr="00A8542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Default="00F522A5" w:rsidP="00B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Pr="00A8542D" w:rsidRDefault="00F522A5" w:rsidP="00E9421E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22A5" w:rsidRPr="00A8542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522A5" w:rsidRPr="00A8542D" w:rsidRDefault="00F522A5" w:rsidP="00B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Ringa nya medlemmar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006EC3" w:rsidP="00F5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Pr="002B660D" w:rsidRDefault="00F522A5" w:rsidP="005C3929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till </w:t>
            </w:r>
            <w:r w:rsidRPr="00415057">
              <w:rPr>
                <w:sz w:val="24"/>
                <w:szCs w:val="24"/>
              </w:rPr>
              <w:t>Föreningsnytt Manusstopp</w:t>
            </w:r>
          </w:p>
        </w:tc>
        <w:tc>
          <w:tcPr>
            <w:tcW w:w="1171" w:type="dxa"/>
          </w:tcPr>
          <w:p w:rsidR="00F522A5" w:rsidRPr="002B660D" w:rsidRDefault="00516A2A" w:rsidP="005C3929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81" w:type="dxa"/>
          </w:tcPr>
          <w:p w:rsidR="00F522A5" w:rsidRPr="002B660D" w:rsidRDefault="00516A2A" w:rsidP="005C3929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2277" w:type="dxa"/>
          </w:tcPr>
          <w:p w:rsidR="00F522A5" w:rsidRPr="00140A3A" w:rsidRDefault="00F522A5" w:rsidP="005C3929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</w:tbl>
    <w:p w:rsidR="00415057" w:rsidRPr="00A8542D" w:rsidRDefault="00415057" w:rsidP="00415057">
      <w:pPr>
        <w:rPr>
          <w:b/>
          <w:sz w:val="24"/>
          <w:szCs w:val="24"/>
        </w:rPr>
      </w:pPr>
    </w:p>
    <w:p w:rsidR="00415057" w:rsidRDefault="00415057" w:rsidP="00383D57">
      <w:pPr>
        <w:ind w:left="720"/>
        <w:rPr>
          <w:sz w:val="28"/>
          <w:szCs w:val="28"/>
        </w:rPr>
      </w:pPr>
    </w:p>
    <w:sectPr w:rsidR="00415057" w:rsidSect="00B71007">
      <w:headerReference w:type="default" r:id="rId14"/>
      <w:footerReference w:type="default" r:id="rId15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EA" w:rsidRDefault="00CB7CEA" w:rsidP="00BC30F7">
      <w:pPr>
        <w:spacing w:after="0" w:line="240" w:lineRule="auto"/>
      </w:pPr>
      <w:r>
        <w:separator/>
      </w:r>
    </w:p>
  </w:endnote>
  <w:endnote w:type="continuationSeparator" w:id="0">
    <w:p w:rsidR="00CB7CEA" w:rsidRDefault="00CB7CEA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Pr="00CD734F" w:rsidRDefault="00360F30">
    <w:pPr>
      <w:pStyle w:val="Sidfot"/>
      <w:rPr>
        <w:lang w:val="fr-FR"/>
      </w:rPr>
    </w:pPr>
    <w:r w:rsidRPr="00CD734F">
      <w:rPr>
        <w:lang w:val="fr-FR"/>
      </w:rPr>
      <w:t>Mail</w:t>
    </w:r>
    <w:r w:rsidR="00557641" w:rsidRPr="00CD734F">
      <w:rPr>
        <w:lang w:val="fr-FR"/>
      </w:rPr>
      <w:t xml:space="preserve">                                      </w:t>
    </w:r>
    <w:r w:rsidRPr="00CD734F">
      <w:rPr>
        <w:lang w:val="fr-FR"/>
      </w:rPr>
      <w:t xml:space="preserve">                    </w:t>
    </w:r>
    <w:r w:rsidR="00557641" w:rsidRPr="00CD734F">
      <w:rPr>
        <w:lang w:val="fr-FR"/>
      </w:rPr>
      <w:t xml:space="preserve">Plusgiro           </w:t>
    </w:r>
  </w:p>
  <w:p w:rsidR="00557641" w:rsidRPr="00CD734F" w:rsidRDefault="00CB7CEA">
    <w:pPr>
      <w:pStyle w:val="Sidfot"/>
      <w:rPr>
        <w:lang w:val="fr-FR"/>
      </w:rPr>
    </w:pPr>
    <w:r>
      <w:fldChar w:fldCharType="begin"/>
    </w:r>
    <w:r w:rsidRPr="0032723F">
      <w:rPr>
        <w:lang w:val="en-US"/>
      </w:rPr>
      <w:instrText xml:space="preserve"> HYPERLINK "mailto:sodertalje-nykvarn@neuro.se" </w:instrText>
    </w:r>
    <w:r>
      <w:fldChar w:fldCharType="separate"/>
    </w:r>
    <w:r w:rsidR="00360F30" w:rsidRPr="00CD734F">
      <w:rPr>
        <w:rStyle w:val="Hyperlnk"/>
        <w:lang w:val="fr-FR"/>
      </w:rPr>
      <w:t>sodertalje-nykvarn@neuro.se</w:t>
    </w:r>
    <w:r>
      <w:rPr>
        <w:rStyle w:val="Hyperlnk"/>
        <w:lang w:val="fr-FR"/>
      </w:rPr>
      <w:fldChar w:fldCharType="end"/>
    </w:r>
    <w:r w:rsidR="00360F30" w:rsidRPr="00CD734F">
      <w:rPr>
        <w:lang w:val="fr-FR"/>
      </w:rPr>
      <w:t xml:space="preserve">            </w:t>
    </w:r>
    <w:r w:rsidR="00557641" w:rsidRPr="00CD734F">
      <w:rPr>
        <w:lang w:val="fr-FR"/>
      </w:rPr>
      <w:t xml:space="preserve">65 16 07-4      </w:t>
    </w:r>
  </w:p>
  <w:p w:rsidR="00557641" w:rsidRPr="00CD734F" w:rsidRDefault="00557641">
    <w:pPr>
      <w:pStyle w:val="Sidfot"/>
      <w:rPr>
        <w:lang w:val="fr-FR"/>
      </w:rPr>
    </w:pPr>
    <w:r w:rsidRPr="00CD734F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EA" w:rsidRDefault="00CB7CEA" w:rsidP="00BC30F7">
      <w:pPr>
        <w:spacing w:after="0" w:line="240" w:lineRule="auto"/>
      </w:pPr>
      <w:r>
        <w:separator/>
      </w:r>
    </w:p>
  </w:footnote>
  <w:footnote w:type="continuationSeparator" w:id="0">
    <w:p w:rsidR="00CB7CEA" w:rsidRDefault="00CB7CEA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533D4FB8" wp14:editId="722817D0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</w:p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Vid pennan: Magnus Lidström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201</w:t>
    </w:r>
    <w:r w:rsidR="001C66F1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1C66F1">
      <w:rPr>
        <w:rFonts w:asciiTheme="majorHAnsi" w:eastAsiaTheme="majorEastAsia" w:hAnsiTheme="majorHAnsi" w:cstheme="majorBidi"/>
        <w:sz w:val="32"/>
        <w:szCs w:val="32"/>
      </w:rPr>
      <w:t>0</w:t>
    </w:r>
    <w:r w:rsidR="00EB4C60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EB4C60">
      <w:rPr>
        <w:rFonts w:asciiTheme="majorHAnsi" w:eastAsiaTheme="majorEastAsia" w:hAnsiTheme="majorHAnsi" w:cstheme="majorBidi"/>
        <w:sz w:val="32"/>
        <w:szCs w:val="32"/>
      </w:rPr>
      <w:t>20</w:t>
    </w:r>
  </w:p>
  <w:p w:rsidR="00557641" w:rsidRDefault="005576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75"/>
    <w:multiLevelType w:val="hybridMultilevel"/>
    <w:tmpl w:val="6E8A17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F291F56"/>
    <w:multiLevelType w:val="hybridMultilevel"/>
    <w:tmpl w:val="32429F40"/>
    <w:lvl w:ilvl="0" w:tplc="D68EB1B2">
      <w:start w:val="1"/>
      <w:numFmt w:val="decimal"/>
      <w:lvlText w:val="§%1"/>
      <w:lvlJc w:val="left"/>
      <w:pPr>
        <w:ind w:left="720" w:hanging="360"/>
      </w:pPr>
      <w:rPr>
        <w:rFonts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82D"/>
    <w:multiLevelType w:val="hybridMultilevel"/>
    <w:tmpl w:val="58CAC63A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F13AF"/>
    <w:multiLevelType w:val="hybridMultilevel"/>
    <w:tmpl w:val="8736BB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7E330D"/>
    <w:multiLevelType w:val="hybridMultilevel"/>
    <w:tmpl w:val="4DBEE4F4"/>
    <w:lvl w:ilvl="0" w:tplc="E84EB048">
      <w:start w:val="3000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D3D08E6"/>
    <w:multiLevelType w:val="hybridMultilevel"/>
    <w:tmpl w:val="5E288EB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C25048"/>
    <w:multiLevelType w:val="hybridMultilevel"/>
    <w:tmpl w:val="3CF87EFC"/>
    <w:lvl w:ilvl="0" w:tplc="68BA0E66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C5735D"/>
    <w:multiLevelType w:val="hybridMultilevel"/>
    <w:tmpl w:val="2324A0DE"/>
    <w:lvl w:ilvl="0" w:tplc="E84EB048">
      <w:start w:val="3000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60DBF"/>
    <w:multiLevelType w:val="hybridMultilevel"/>
    <w:tmpl w:val="1C7C1B2A"/>
    <w:lvl w:ilvl="0" w:tplc="E84EB048">
      <w:start w:val="30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784292"/>
    <w:multiLevelType w:val="hybridMultilevel"/>
    <w:tmpl w:val="6608980A"/>
    <w:lvl w:ilvl="0" w:tplc="606EC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57DE170A"/>
    <w:multiLevelType w:val="hybridMultilevel"/>
    <w:tmpl w:val="466894D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A27A39"/>
    <w:multiLevelType w:val="hybridMultilevel"/>
    <w:tmpl w:val="DC9AC384"/>
    <w:lvl w:ilvl="0" w:tplc="68BA0E66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67BF67E6"/>
    <w:multiLevelType w:val="hybridMultilevel"/>
    <w:tmpl w:val="450E7C5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A451D"/>
    <w:multiLevelType w:val="hybridMultilevel"/>
    <w:tmpl w:val="14D0EC54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A3943"/>
    <w:multiLevelType w:val="hybridMultilevel"/>
    <w:tmpl w:val="4B7C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62667"/>
    <w:multiLevelType w:val="hybridMultilevel"/>
    <w:tmpl w:val="EB7C96DE"/>
    <w:lvl w:ilvl="0" w:tplc="68BA0E66">
      <w:start w:val="1"/>
      <w:numFmt w:val="decimal"/>
      <w:lvlText w:val="§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0571EB"/>
    <w:multiLevelType w:val="hybridMultilevel"/>
    <w:tmpl w:val="25D0F9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3"/>
  </w:num>
  <w:num w:numId="7">
    <w:abstractNumId w:val="0"/>
  </w:num>
  <w:num w:numId="8">
    <w:abstractNumId w:val="20"/>
  </w:num>
  <w:num w:numId="9">
    <w:abstractNumId w:val="4"/>
  </w:num>
  <w:num w:numId="10">
    <w:abstractNumId w:val="15"/>
  </w:num>
  <w:num w:numId="11">
    <w:abstractNumId w:val="9"/>
  </w:num>
  <w:num w:numId="12">
    <w:abstractNumId w:val="21"/>
  </w:num>
  <w:num w:numId="13">
    <w:abstractNumId w:val="12"/>
  </w:num>
  <w:num w:numId="14">
    <w:abstractNumId w:val="5"/>
  </w:num>
  <w:num w:numId="15">
    <w:abstractNumId w:val="22"/>
  </w:num>
  <w:num w:numId="16">
    <w:abstractNumId w:val="18"/>
  </w:num>
  <w:num w:numId="17">
    <w:abstractNumId w:val="17"/>
  </w:num>
  <w:num w:numId="18">
    <w:abstractNumId w:val="10"/>
  </w:num>
  <w:num w:numId="19">
    <w:abstractNumId w:val="11"/>
  </w:num>
  <w:num w:numId="20">
    <w:abstractNumId w:val="6"/>
  </w:num>
  <w:num w:numId="21">
    <w:abstractNumId w:val="14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03737"/>
    <w:rsid w:val="00006EC3"/>
    <w:rsid w:val="00012C4C"/>
    <w:rsid w:val="00022869"/>
    <w:rsid w:val="000240FC"/>
    <w:rsid w:val="00025016"/>
    <w:rsid w:val="00031D88"/>
    <w:rsid w:val="000320D4"/>
    <w:rsid w:val="000322AA"/>
    <w:rsid w:val="00037A6D"/>
    <w:rsid w:val="00041657"/>
    <w:rsid w:val="00042EB3"/>
    <w:rsid w:val="00045597"/>
    <w:rsid w:val="00054F87"/>
    <w:rsid w:val="0005509D"/>
    <w:rsid w:val="00061D69"/>
    <w:rsid w:val="00065435"/>
    <w:rsid w:val="00075B96"/>
    <w:rsid w:val="00077D7C"/>
    <w:rsid w:val="000812B0"/>
    <w:rsid w:val="00090EEE"/>
    <w:rsid w:val="00097878"/>
    <w:rsid w:val="000A105E"/>
    <w:rsid w:val="000A1556"/>
    <w:rsid w:val="000A315F"/>
    <w:rsid w:val="000A3301"/>
    <w:rsid w:val="000B493A"/>
    <w:rsid w:val="000B5F52"/>
    <w:rsid w:val="000D549D"/>
    <w:rsid w:val="000F3556"/>
    <w:rsid w:val="000F5BA4"/>
    <w:rsid w:val="00102321"/>
    <w:rsid w:val="00110093"/>
    <w:rsid w:val="00110CEF"/>
    <w:rsid w:val="001140A6"/>
    <w:rsid w:val="00120DAE"/>
    <w:rsid w:val="001219EE"/>
    <w:rsid w:val="00126147"/>
    <w:rsid w:val="001352FB"/>
    <w:rsid w:val="00140A3A"/>
    <w:rsid w:val="00146AC3"/>
    <w:rsid w:val="00151E06"/>
    <w:rsid w:val="00156F93"/>
    <w:rsid w:val="001649F9"/>
    <w:rsid w:val="00166A2B"/>
    <w:rsid w:val="00166C92"/>
    <w:rsid w:val="00170106"/>
    <w:rsid w:val="00173FA8"/>
    <w:rsid w:val="00174E87"/>
    <w:rsid w:val="00175E54"/>
    <w:rsid w:val="0017724F"/>
    <w:rsid w:val="001850CB"/>
    <w:rsid w:val="00185371"/>
    <w:rsid w:val="001916BE"/>
    <w:rsid w:val="00197BD5"/>
    <w:rsid w:val="001A7FB4"/>
    <w:rsid w:val="001B1B7A"/>
    <w:rsid w:val="001B6659"/>
    <w:rsid w:val="001B6B93"/>
    <w:rsid w:val="001C0589"/>
    <w:rsid w:val="001C66F1"/>
    <w:rsid w:val="001C7BEF"/>
    <w:rsid w:val="001D52D4"/>
    <w:rsid w:val="001D5440"/>
    <w:rsid w:val="001E0559"/>
    <w:rsid w:val="001E35F3"/>
    <w:rsid w:val="001E3CD7"/>
    <w:rsid w:val="001E532E"/>
    <w:rsid w:val="001F5C20"/>
    <w:rsid w:val="001F71C7"/>
    <w:rsid w:val="001F72E4"/>
    <w:rsid w:val="001F74D8"/>
    <w:rsid w:val="00204DF3"/>
    <w:rsid w:val="0020773F"/>
    <w:rsid w:val="00207E60"/>
    <w:rsid w:val="00212B7E"/>
    <w:rsid w:val="00220173"/>
    <w:rsid w:val="00224CFA"/>
    <w:rsid w:val="0022736C"/>
    <w:rsid w:val="002309F4"/>
    <w:rsid w:val="00230D07"/>
    <w:rsid w:val="0023285E"/>
    <w:rsid w:val="00243F8F"/>
    <w:rsid w:val="00251B1C"/>
    <w:rsid w:val="00263331"/>
    <w:rsid w:val="002733AF"/>
    <w:rsid w:val="00281771"/>
    <w:rsid w:val="0029446B"/>
    <w:rsid w:val="002B660D"/>
    <w:rsid w:val="002B77D1"/>
    <w:rsid w:val="002C1BAE"/>
    <w:rsid w:val="002C3BBC"/>
    <w:rsid w:val="002C737D"/>
    <w:rsid w:val="002D04FF"/>
    <w:rsid w:val="002D08D4"/>
    <w:rsid w:val="002D5B3D"/>
    <w:rsid w:val="002E2C2B"/>
    <w:rsid w:val="002F1818"/>
    <w:rsid w:val="002F2A76"/>
    <w:rsid w:val="0031070D"/>
    <w:rsid w:val="00320E94"/>
    <w:rsid w:val="0032124E"/>
    <w:rsid w:val="003221C6"/>
    <w:rsid w:val="0032723F"/>
    <w:rsid w:val="00327A65"/>
    <w:rsid w:val="003423DA"/>
    <w:rsid w:val="003568D4"/>
    <w:rsid w:val="00356A1F"/>
    <w:rsid w:val="00360F30"/>
    <w:rsid w:val="003619BA"/>
    <w:rsid w:val="00370BA1"/>
    <w:rsid w:val="00371324"/>
    <w:rsid w:val="0037356E"/>
    <w:rsid w:val="00377816"/>
    <w:rsid w:val="00381550"/>
    <w:rsid w:val="00382918"/>
    <w:rsid w:val="00383C38"/>
    <w:rsid w:val="00383D57"/>
    <w:rsid w:val="003A3FF9"/>
    <w:rsid w:val="003A52C7"/>
    <w:rsid w:val="003B07B4"/>
    <w:rsid w:val="003C278C"/>
    <w:rsid w:val="003C6F0B"/>
    <w:rsid w:val="003D17FC"/>
    <w:rsid w:val="003D4F0E"/>
    <w:rsid w:val="003D618B"/>
    <w:rsid w:val="003E097A"/>
    <w:rsid w:val="003F38BE"/>
    <w:rsid w:val="003F4F68"/>
    <w:rsid w:val="003F6D60"/>
    <w:rsid w:val="003F78D6"/>
    <w:rsid w:val="0040014D"/>
    <w:rsid w:val="004040E6"/>
    <w:rsid w:val="00404701"/>
    <w:rsid w:val="00407092"/>
    <w:rsid w:val="00410BC3"/>
    <w:rsid w:val="0041274E"/>
    <w:rsid w:val="00415057"/>
    <w:rsid w:val="00415814"/>
    <w:rsid w:val="00423505"/>
    <w:rsid w:val="0042533D"/>
    <w:rsid w:val="00425EAC"/>
    <w:rsid w:val="00430283"/>
    <w:rsid w:val="00431190"/>
    <w:rsid w:val="004376BF"/>
    <w:rsid w:val="00443863"/>
    <w:rsid w:val="00443D48"/>
    <w:rsid w:val="00444C90"/>
    <w:rsid w:val="00446BF4"/>
    <w:rsid w:val="00450C1C"/>
    <w:rsid w:val="00454118"/>
    <w:rsid w:val="004552B3"/>
    <w:rsid w:val="00456408"/>
    <w:rsid w:val="00462BE9"/>
    <w:rsid w:val="00463E9B"/>
    <w:rsid w:val="004679A7"/>
    <w:rsid w:val="0047023F"/>
    <w:rsid w:val="00472E77"/>
    <w:rsid w:val="00473998"/>
    <w:rsid w:val="00475AE9"/>
    <w:rsid w:val="00481D6C"/>
    <w:rsid w:val="00491762"/>
    <w:rsid w:val="0049769F"/>
    <w:rsid w:val="004A0403"/>
    <w:rsid w:val="004B17DD"/>
    <w:rsid w:val="004B640B"/>
    <w:rsid w:val="004B6628"/>
    <w:rsid w:val="004C4D26"/>
    <w:rsid w:val="004C5B87"/>
    <w:rsid w:val="004D0E5A"/>
    <w:rsid w:val="004D2984"/>
    <w:rsid w:val="004D5436"/>
    <w:rsid w:val="004F3544"/>
    <w:rsid w:val="004F59F7"/>
    <w:rsid w:val="00504001"/>
    <w:rsid w:val="00506EE6"/>
    <w:rsid w:val="00511905"/>
    <w:rsid w:val="005120F4"/>
    <w:rsid w:val="005154FA"/>
    <w:rsid w:val="00516A2A"/>
    <w:rsid w:val="005206F7"/>
    <w:rsid w:val="005257F5"/>
    <w:rsid w:val="00526C85"/>
    <w:rsid w:val="00527FE6"/>
    <w:rsid w:val="00532D19"/>
    <w:rsid w:val="005447F3"/>
    <w:rsid w:val="00557641"/>
    <w:rsid w:val="00560908"/>
    <w:rsid w:val="00560B84"/>
    <w:rsid w:val="00560D5D"/>
    <w:rsid w:val="005635EF"/>
    <w:rsid w:val="00564D18"/>
    <w:rsid w:val="00572063"/>
    <w:rsid w:val="00572AFD"/>
    <w:rsid w:val="005823A3"/>
    <w:rsid w:val="00585800"/>
    <w:rsid w:val="00591F9B"/>
    <w:rsid w:val="0059219D"/>
    <w:rsid w:val="00592B33"/>
    <w:rsid w:val="00593E64"/>
    <w:rsid w:val="00597941"/>
    <w:rsid w:val="005A71B5"/>
    <w:rsid w:val="005C0A4D"/>
    <w:rsid w:val="005D41D2"/>
    <w:rsid w:val="005D4E92"/>
    <w:rsid w:val="005E0168"/>
    <w:rsid w:val="005E25F6"/>
    <w:rsid w:val="005E2A57"/>
    <w:rsid w:val="005E332F"/>
    <w:rsid w:val="005E40E9"/>
    <w:rsid w:val="005E5936"/>
    <w:rsid w:val="005E717C"/>
    <w:rsid w:val="005E7CA6"/>
    <w:rsid w:val="005F19DF"/>
    <w:rsid w:val="005F4977"/>
    <w:rsid w:val="005F54F7"/>
    <w:rsid w:val="005F581A"/>
    <w:rsid w:val="005F7BB0"/>
    <w:rsid w:val="006001BD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516BE"/>
    <w:rsid w:val="006631CC"/>
    <w:rsid w:val="00663898"/>
    <w:rsid w:val="00665BBD"/>
    <w:rsid w:val="00666284"/>
    <w:rsid w:val="00666A38"/>
    <w:rsid w:val="00666D72"/>
    <w:rsid w:val="006709EF"/>
    <w:rsid w:val="00672612"/>
    <w:rsid w:val="00673AE7"/>
    <w:rsid w:val="00684D30"/>
    <w:rsid w:val="006A5DB5"/>
    <w:rsid w:val="006A618D"/>
    <w:rsid w:val="006B59BB"/>
    <w:rsid w:val="006B5B3E"/>
    <w:rsid w:val="006C0C55"/>
    <w:rsid w:val="006C3E6F"/>
    <w:rsid w:val="006D4AD0"/>
    <w:rsid w:val="006D4B15"/>
    <w:rsid w:val="006D6196"/>
    <w:rsid w:val="006E0100"/>
    <w:rsid w:val="006E10ED"/>
    <w:rsid w:val="00700EA1"/>
    <w:rsid w:val="00705832"/>
    <w:rsid w:val="0070737B"/>
    <w:rsid w:val="00707A0D"/>
    <w:rsid w:val="00707AD8"/>
    <w:rsid w:val="00707CDE"/>
    <w:rsid w:val="00712FF0"/>
    <w:rsid w:val="00714138"/>
    <w:rsid w:val="00714F42"/>
    <w:rsid w:val="00717E3E"/>
    <w:rsid w:val="00721E34"/>
    <w:rsid w:val="00722B01"/>
    <w:rsid w:val="0072353A"/>
    <w:rsid w:val="00723A9C"/>
    <w:rsid w:val="0072530F"/>
    <w:rsid w:val="007260D2"/>
    <w:rsid w:val="00726D30"/>
    <w:rsid w:val="00731CDD"/>
    <w:rsid w:val="00740F4B"/>
    <w:rsid w:val="00742948"/>
    <w:rsid w:val="007458F6"/>
    <w:rsid w:val="00745B88"/>
    <w:rsid w:val="00746DF5"/>
    <w:rsid w:val="00747F15"/>
    <w:rsid w:val="00752132"/>
    <w:rsid w:val="0076658D"/>
    <w:rsid w:val="007728FA"/>
    <w:rsid w:val="00775C32"/>
    <w:rsid w:val="0077635F"/>
    <w:rsid w:val="0078016D"/>
    <w:rsid w:val="00781F20"/>
    <w:rsid w:val="0078322A"/>
    <w:rsid w:val="00784CEA"/>
    <w:rsid w:val="00786D97"/>
    <w:rsid w:val="00795746"/>
    <w:rsid w:val="007A2865"/>
    <w:rsid w:val="007A3DF3"/>
    <w:rsid w:val="007A6621"/>
    <w:rsid w:val="007A6665"/>
    <w:rsid w:val="007B44CF"/>
    <w:rsid w:val="007C0F1F"/>
    <w:rsid w:val="007C2173"/>
    <w:rsid w:val="007C783F"/>
    <w:rsid w:val="007E1480"/>
    <w:rsid w:val="007E18B9"/>
    <w:rsid w:val="007E2B1A"/>
    <w:rsid w:val="007E7BBD"/>
    <w:rsid w:val="007F40A6"/>
    <w:rsid w:val="007F5654"/>
    <w:rsid w:val="00811473"/>
    <w:rsid w:val="00813C29"/>
    <w:rsid w:val="00820EF9"/>
    <w:rsid w:val="00821DDF"/>
    <w:rsid w:val="0082425B"/>
    <w:rsid w:val="00824D3A"/>
    <w:rsid w:val="00831076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6343A"/>
    <w:rsid w:val="008824AA"/>
    <w:rsid w:val="0088742A"/>
    <w:rsid w:val="008A5DDF"/>
    <w:rsid w:val="008A668E"/>
    <w:rsid w:val="008B29F5"/>
    <w:rsid w:val="008B64B2"/>
    <w:rsid w:val="008C0C25"/>
    <w:rsid w:val="008C5E95"/>
    <w:rsid w:val="008D19BF"/>
    <w:rsid w:val="008D2E06"/>
    <w:rsid w:val="008D628B"/>
    <w:rsid w:val="008D7B35"/>
    <w:rsid w:val="008D7F68"/>
    <w:rsid w:val="008E0CC2"/>
    <w:rsid w:val="008E1E32"/>
    <w:rsid w:val="008F6339"/>
    <w:rsid w:val="00903E53"/>
    <w:rsid w:val="00904290"/>
    <w:rsid w:val="009072B3"/>
    <w:rsid w:val="00907955"/>
    <w:rsid w:val="00910F39"/>
    <w:rsid w:val="00917EE3"/>
    <w:rsid w:val="00922E7F"/>
    <w:rsid w:val="00925CF2"/>
    <w:rsid w:val="00926C2C"/>
    <w:rsid w:val="00944D71"/>
    <w:rsid w:val="00950063"/>
    <w:rsid w:val="00951780"/>
    <w:rsid w:val="00953479"/>
    <w:rsid w:val="00954E4F"/>
    <w:rsid w:val="00962477"/>
    <w:rsid w:val="0096688B"/>
    <w:rsid w:val="00973C34"/>
    <w:rsid w:val="00974575"/>
    <w:rsid w:val="00982610"/>
    <w:rsid w:val="00982F26"/>
    <w:rsid w:val="00987E48"/>
    <w:rsid w:val="009A7B2A"/>
    <w:rsid w:val="009B1E5C"/>
    <w:rsid w:val="009B25C1"/>
    <w:rsid w:val="009B606F"/>
    <w:rsid w:val="009B7599"/>
    <w:rsid w:val="009C07E4"/>
    <w:rsid w:val="009C161C"/>
    <w:rsid w:val="009D5747"/>
    <w:rsid w:val="009E4B76"/>
    <w:rsid w:val="009E5987"/>
    <w:rsid w:val="009F3992"/>
    <w:rsid w:val="009F4D92"/>
    <w:rsid w:val="00A04091"/>
    <w:rsid w:val="00A102CB"/>
    <w:rsid w:val="00A11A46"/>
    <w:rsid w:val="00A20548"/>
    <w:rsid w:val="00A21575"/>
    <w:rsid w:val="00A21651"/>
    <w:rsid w:val="00A23A1A"/>
    <w:rsid w:val="00A3644B"/>
    <w:rsid w:val="00A40C9B"/>
    <w:rsid w:val="00A43854"/>
    <w:rsid w:val="00A44CCC"/>
    <w:rsid w:val="00A46191"/>
    <w:rsid w:val="00A47DD8"/>
    <w:rsid w:val="00A63024"/>
    <w:rsid w:val="00A65AB2"/>
    <w:rsid w:val="00A668E1"/>
    <w:rsid w:val="00A67850"/>
    <w:rsid w:val="00A7244E"/>
    <w:rsid w:val="00A7494E"/>
    <w:rsid w:val="00A8542D"/>
    <w:rsid w:val="00A86382"/>
    <w:rsid w:val="00A9265B"/>
    <w:rsid w:val="00A92BB3"/>
    <w:rsid w:val="00A97C3E"/>
    <w:rsid w:val="00AA1B61"/>
    <w:rsid w:val="00AA2E6F"/>
    <w:rsid w:val="00AA4653"/>
    <w:rsid w:val="00AB09D8"/>
    <w:rsid w:val="00AB0D77"/>
    <w:rsid w:val="00AB41FD"/>
    <w:rsid w:val="00AB7962"/>
    <w:rsid w:val="00AC0A14"/>
    <w:rsid w:val="00AC19C3"/>
    <w:rsid w:val="00AC4806"/>
    <w:rsid w:val="00AD2275"/>
    <w:rsid w:val="00AD5E4E"/>
    <w:rsid w:val="00AE0262"/>
    <w:rsid w:val="00AE4B7E"/>
    <w:rsid w:val="00AE7345"/>
    <w:rsid w:val="00AF4C8F"/>
    <w:rsid w:val="00B11E4A"/>
    <w:rsid w:val="00B12679"/>
    <w:rsid w:val="00B1494A"/>
    <w:rsid w:val="00B21D6C"/>
    <w:rsid w:val="00B24B03"/>
    <w:rsid w:val="00B31DEA"/>
    <w:rsid w:val="00B37FAE"/>
    <w:rsid w:val="00B4302F"/>
    <w:rsid w:val="00B45A25"/>
    <w:rsid w:val="00B55DE2"/>
    <w:rsid w:val="00B64C97"/>
    <w:rsid w:val="00B652E1"/>
    <w:rsid w:val="00B71007"/>
    <w:rsid w:val="00B83B63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4F7B"/>
    <w:rsid w:val="00BC5C46"/>
    <w:rsid w:val="00BC5F8E"/>
    <w:rsid w:val="00BE7CB7"/>
    <w:rsid w:val="00BF6FB5"/>
    <w:rsid w:val="00C030E6"/>
    <w:rsid w:val="00C077AB"/>
    <w:rsid w:val="00C10B3E"/>
    <w:rsid w:val="00C117CC"/>
    <w:rsid w:val="00C13260"/>
    <w:rsid w:val="00C17955"/>
    <w:rsid w:val="00C2278A"/>
    <w:rsid w:val="00C248DA"/>
    <w:rsid w:val="00C27308"/>
    <w:rsid w:val="00C3013C"/>
    <w:rsid w:val="00C350DF"/>
    <w:rsid w:val="00C45377"/>
    <w:rsid w:val="00C54DF8"/>
    <w:rsid w:val="00C5711D"/>
    <w:rsid w:val="00C6172C"/>
    <w:rsid w:val="00C63C11"/>
    <w:rsid w:val="00C643F6"/>
    <w:rsid w:val="00C70666"/>
    <w:rsid w:val="00C70C18"/>
    <w:rsid w:val="00C72BD2"/>
    <w:rsid w:val="00C73A45"/>
    <w:rsid w:val="00C75908"/>
    <w:rsid w:val="00C82210"/>
    <w:rsid w:val="00C938E2"/>
    <w:rsid w:val="00C97E48"/>
    <w:rsid w:val="00CA424A"/>
    <w:rsid w:val="00CB41AF"/>
    <w:rsid w:val="00CB6B62"/>
    <w:rsid w:val="00CB7CEA"/>
    <w:rsid w:val="00CC3962"/>
    <w:rsid w:val="00CC409A"/>
    <w:rsid w:val="00CC5636"/>
    <w:rsid w:val="00CD21E0"/>
    <w:rsid w:val="00CD2936"/>
    <w:rsid w:val="00CD734F"/>
    <w:rsid w:val="00CD7F4D"/>
    <w:rsid w:val="00CE11A3"/>
    <w:rsid w:val="00CF4361"/>
    <w:rsid w:val="00CF5875"/>
    <w:rsid w:val="00D0023D"/>
    <w:rsid w:val="00D017F7"/>
    <w:rsid w:val="00D02D6D"/>
    <w:rsid w:val="00D03D0E"/>
    <w:rsid w:val="00D04077"/>
    <w:rsid w:val="00D07D51"/>
    <w:rsid w:val="00D1051C"/>
    <w:rsid w:val="00D15AEE"/>
    <w:rsid w:val="00D171C6"/>
    <w:rsid w:val="00D2324F"/>
    <w:rsid w:val="00D25555"/>
    <w:rsid w:val="00D25FA2"/>
    <w:rsid w:val="00D278E6"/>
    <w:rsid w:val="00D374A4"/>
    <w:rsid w:val="00D60456"/>
    <w:rsid w:val="00D668D2"/>
    <w:rsid w:val="00D70D19"/>
    <w:rsid w:val="00D72560"/>
    <w:rsid w:val="00D90267"/>
    <w:rsid w:val="00D92F92"/>
    <w:rsid w:val="00D94029"/>
    <w:rsid w:val="00D96E50"/>
    <w:rsid w:val="00DC187E"/>
    <w:rsid w:val="00DD0FA1"/>
    <w:rsid w:val="00DD4362"/>
    <w:rsid w:val="00DD5A37"/>
    <w:rsid w:val="00DD5A62"/>
    <w:rsid w:val="00DE2FCC"/>
    <w:rsid w:val="00DE68B6"/>
    <w:rsid w:val="00DE728B"/>
    <w:rsid w:val="00DF0EAC"/>
    <w:rsid w:val="00DF3DBD"/>
    <w:rsid w:val="00DF4FDE"/>
    <w:rsid w:val="00DF541F"/>
    <w:rsid w:val="00E0183B"/>
    <w:rsid w:val="00E02E16"/>
    <w:rsid w:val="00E03D22"/>
    <w:rsid w:val="00E100FC"/>
    <w:rsid w:val="00E15851"/>
    <w:rsid w:val="00E21549"/>
    <w:rsid w:val="00E2586A"/>
    <w:rsid w:val="00E30B64"/>
    <w:rsid w:val="00E403C3"/>
    <w:rsid w:val="00E42953"/>
    <w:rsid w:val="00E42AC9"/>
    <w:rsid w:val="00E603CA"/>
    <w:rsid w:val="00E6220D"/>
    <w:rsid w:val="00E8241B"/>
    <w:rsid w:val="00E84135"/>
    <w:rsid w:val="00E8515B"/>
    <w:rsid w:val="00E909CE"/>
    <w:rsid w:val="00E90BEA"/>
    <w:rsid w:val="00E9421E"/>
    <w:rsid w:val="00EA14ED"/>
    <w:rsid w:val="00EA33B1"/>
    <w:rsid w:val="00EB4C60"/>
    <w:rsid w:val="00EC477E"/>
    <w:rsid w:val="00EC719C"/>
    <w:rsid w:val="00ED5C30"/>
    <w:rsid w:val="00EE79D0"/>
    <w:rsid w:val="00EF20E7"/>
    <w:rsid w:val="00F0280B"/>
    <w:rsid w:val="00F04695"/>
    <w:rsid w:val="00F05B08"/>
    <w:rsid w:val="00F05CF1"/>
    <w:rsid w:val="00F07A6C"/>
    <w:rsid w:val="00F12103"/>
    <w:rsid w:val="00F22536"/>
    <w:rsid w:val="00F308C3"/>
    <w:rsid w:val="00F30C6B"/>
    <w:rsid w:val="00F355C5"/>
    <w:rsid w:val="00F37369"/>
    <w:rsid w:val="00F37E3D"/>
    <w:rsid w:val="00F4050D"/>
    <w:rsid w:val="00F4560D"/>
    <w:rsid w:val="00F45C58"/>
    <w:rsid w:val="00F47D8B"/>
    <w:rsid w:val="00F522A5"/>
    <w:rsid w:val="00F52CE2"/>
    <w:rsid w:val="00F620AB"/>
    <w:rsid w:val="00F63BA4"/>
    <w:rsid w:val="00F73399"/>
    <w:rsid w:val="00F80424"/>
    <w:rsid w:val="00F82FE1"/>
    <w:rsid w:val="00FB2220"/>
    <w:rsid w:val="00FB4CCD"/>
    <w:rsid w:val="00FC00D5"/>
    <w:rsid w:val="00FC0B87"/>
    <w:rsid w:val="00FC77E3"/>
    <w:rsid w:val="00FD02D5"/>
    <w:rsid w:val="00FD1764"/>
    <w:rsid w:val="00FD2EF1"/>
    <w:rsid w:val="00FD370F"/>
    <w:rsid w:val="00FD38AD"/>
    <w:rsid w:val="00FE1BE4"/>
    <w:rsid w:val="00FE6E8D"/>
    <w:rsid w:val="00FE709F"/>
    <w:rsid w:val="00FF49E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A65AB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32124E"/>
  </w:style>
  <w:style w:type="character" w:customStyle="1" w:styleId="UnresolvedMention3">
    <w:name w:val="Unresolved Mention3"/>
    <w:basedOn w:val="Standardstycketeckensnitt"/>
    <w:uiPriority w:val="99"/>
    <w:semiHidden/>
    <w:unhideWhenUsed/>
    <w:rsid w:val="00D171C6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795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A65AB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32124E"/>
  </w:style>
  <w:style w:type="character" w:customStyle="1" w:styleId="UnresolvedMention3">
    <w:name w:val="Unresolved Mention3"/>
    <w:basedOn w:val="Standardstycketeckensnitt"/>
    <w:uiPriority w:val="99"/>
    <w:semiHidden/>
    <w:unhideWhenUsed/>
    <w:rsid w:val="00D171C6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7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3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6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2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4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8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6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1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3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272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82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6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7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3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4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7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80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1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9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7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6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21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4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5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6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9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0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7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7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0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6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59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5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6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1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1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4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08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1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1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5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5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1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3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4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9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59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9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9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4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4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5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1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9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3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7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2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0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7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5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4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6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2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2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8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site.neuroforbundet.se/lokalforeningar/stockholm/sodertalje-nykvarn/styrelsedokument/styrelsemot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uro.ngopro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o-sodertalje.se/lokalbokn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odertalj-nykvarn@neuro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9A53-1C90-4C86-9C27-B23AC0A7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603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NEURO</vt:lpstr>
      <vt:lpstr>NEURO</vt:lpstr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5</cp:revision>
  <cp:lastPrinted>2018-02-05T19:31:00Z</cp:lastPrinted>
  <dcterms:created xsi:type="dcterms:W3CDTF">2018-08-20T16:54:00Z</dcterms:created>
  <dcterms:modified xsi:type="dcterms:W3CDTF">2018-09-12T16:36:00Z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2017-11-21T18:17:10.6464503+01:00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